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494E" w:rsidRPr="0098494E" w:rsidRDefault="0098494E" w:rsidP="0098494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49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Договор </w:t>
      </w:r>
    </w:p>
    <w:p w:rsidR="0098494E" w:rsidRPr="0098494E" w:rsidRDefault="0098494E" w:rsidP="0098494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494E">
        <w:rPr>
          <w:rFonts w:ascii="Times New Roman" w:eastAsia="Times New Roman" w:hAnsi="Times New Roman" w:cs="Times New Roman"/>
          <w:sz w:val="24"/>
          <w:szCs w:val="24"/>
          <w:lang w:eastAsia="ru-RU"/>
        </w:rPr>
        <w:t>аренды земельного участка №</w:t>
      </w:r>
    </w:p>
    <w:p w:rsidR="0098494E" w:rsidRPr="0098494E" w:rsidRDefault="0098494E" w:rsidP="0098494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8494E" w:rsidRPr="0098494E" w:rsidRDefault="0098494E" w:rsidP="0098494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8494E" w:rsidRPr="0098494E" w:rsidRDefault="0098494E" w:rsidP="0098494E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8494E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с. Бессоновка                                                                      </w:t>
      </w:r>
      <w:r w:rsidR="001E458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                  </w:t>
      </w:r>
      <w:r w:rsidR="00487E8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       </w:t>
      </w:r>
      <w:r w:rsidR="00F01EF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proofErr w:type="gramStart"/>
      <w:r w:rsidR="00F01EF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  «</w:t>
      </w:r>
      <w:proofErr w:type="gramEnd"/>
      <w:r w:rsidR="00F01EF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  »                   2025</w:t>
      </w:r>
      <w:r w:rsidRPr="0098494E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г.</w:t>
      </w:r>
    </w:p>
    <w:p w:rsidR="0098494E" w:rsidRPr="0098494E" w:rsidRDefault="0098494E" w:rsidP="00AA5D2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49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Комитет по управлению муниципальным имуществом администрации </w:t>
      </w:r>
      <w:proofErr w:type="spellStart"/>
      <w:r w:rsidRPr="0098494E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Бессоновского</w:t>
      </w:r>
      <w:proofErr w:type="spellEnd"/>
      <w:r w:rsidRPr="009849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района, действующий на основании решения Собрания Представителей </w:t>
      </w:r>
      <w:proofErr w:type="spellStart"/>
      <w:r w:rsidRPr="0098494E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Бессоновского</w:t>
      </w:r>
      <w:proofErr w:type="spellEnd"/>
      <w:r w:rsidRPr="009849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 второго созыва № 370-50/2 от 16.07.2010 г., зарегистрированный по адресу: 442780, Пензенская область, </w:t>
      </w:r>
      <w:proofErr w:type="spellStart"/>
      <w:r w:rsidRPr="0098494E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Бессоновский</w:t>
      </w:r>
      <w:proofErr w:type="spellEnd"/>
      <w:r w:rsidRPr="009849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район,                   с. Бессоновка, ул. Коммунистическая, 2, в лице председателя Хрипунова Евгения Викторовича, действующего на основании распоряжения № 373к от 13.11.2013 г., именуемый в дальнейшем «Арендодатель», и ……………….,………………. г.р., зарегистрированный по адресу: ………………………………, паспорт ……………………….., выдан …………………………………………….. г., именуемый в дальнейшем «Арендатор», именуемые в дальнейшем «Стороны», на основании Прот</w:t>
      </w:r>
      <w:r w:rsidR="00F01EFB">
        <w:rPr>
          <w:rFonts w:ascii="Times New Roman" w:eastAsia="Times New Roman" w:hAnsi="Times New Roman" w:cs="Times New Roman"/>
          <w:sz w:val="24"/>
          <w:szCs w:val="24"/>
          <w:lang w:eastAsia="ru-RU"/>
        </w:rPr>
        <w:t>окола ……. от «……..» апреля 2025</w:t>
      </w:r>
      <w:r w:rsidRPr="009849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заключили настоящий договор о нижеследующем:</w:t>
      </w:r>
    </w:p>
    <w:p w:rsidR="0098494E" w:rsidRPr="0098494E" w:rsidRDefault="0098494E" w:rsidP="00AA5D25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849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Предмет Договора</w:t>
      </w:r>
    </w:p>
    <w:p w:rsidR="0098494E" w:rsidRPr="0098494E" w:rsidRDefault="0098494E" w:rsidP="00AA5D2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8494E" w:rsidRPr="0098494E" w:rsidRDefault="0098494E" w:rsidP="00AA5D25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49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1.1 Арендодатель передает, а Арендатор принимает в аренду</w:t>
      </w:r>
      <w:r w:rsidR="00F01E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земельный участок площадью 9694</w:t>
      </w:r>
      <w:r w:rsidRPr="009849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кв. м. из земель населенных пунктов, именуемый в дал</w:t>
      </w:r>
      <w:r w:rsidR="00487E88">
        <w:rPr>
          <w:rFonts w:ascii="Times New Roman" w:eastAsia="Times New Roman" w:hAnsi="Times New Roman" w:cs="Times New Roman"/>
          <w:sz w:val="24"/>
          <w:szCs w:val="24"/>
          <w:lang w:eastAsia="ru-RU"/>
        </w:rPr>
        <w:t>ьнейшем «Участок»</w:t>
      </w:r>
      <w:r w:rsidR="00F01EFB">
        <w:rPr>
          <w:rFonts w:ascii="Times New Roman" w:eastAsia="Times New Roman" w:hAnsi="Times New Roman" w:cs="Times New Roman"/>
          <w:sz w:val="24"/>
          <w:szCs w:val="24"/>
          <w:lang w:eastAsia="ru-RU"/>
        </w:rPr>
        <w:t>, для сельскохозяйственного производства</w:t>
      </w:r>
      <w:r w:rsidRPr="009849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расположенный по адресу: Пензенская область, </w:t>
      </w:r>
      <w:proofErr w:type="spellStart"/>
      <w:r w:rsidRPr="0098494E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Бессоновс</w:t>
      </w:r>
      <w:r w:rsidR="001E4588">
        <w:rPr>
          <w:rFonts w:ascii="Times New Roman" w:eastAsia="Times New Roman" w:hAnsi="Times New Roman" w:cs="Times New Roman"/>
          <w:sz w:val="24"/>
          <w:szCs w:val="24"/>
          <w:lang w:eastAsia="ru-RU"/>
        </w:rPr>
        <w:t>кий</w:t>
      </w:r>
      <w:proofErr w:type="spellEnd"/>
      <w:r w:rsidR="001E4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01EF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район, с. Бессоновка, ул. Нагорная</w:t>
      </w:r>
      <w:r w:rsidRPr="0098494E">
        <w:rPr>
          <w:rFonts w:ascii="Times New Roman" w:eastAsia="Times New Roman" w:hAnsi="Times New Roman" w:cs="Times New Roman"/>
          <w:sz w:val="24"/>
          <w:szCs w:val="24"/>
          <w:lang w:eastAsia="ru-RU"/>
        </w:rPr>
        <w:t>, имеющий кад</w:t>
      </w:r>
      <w:r w:rsidR="00487E88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F01EFB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стровый номер 58:05:0060101:3520</w:t>
      </w:r>
      <w:r w:rsidRPr="009849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границах, указанных в выписке из ЕГРН земельного участка, и в количественном состоянии как он есть. </w:t>
      </w:r>
      <w:r w:rsidR="00F01EFB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Ограничения:</w:t>
      </w:r>
      <w:r w:rsidR="00AA5D25" w:rsidRPr="00AA5D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AA5D25" w:rsidRPr="00AA5D25">
        <w:rPr>
          <w:rFonts w:ascii="Times New Roman" w:eastAsia="Times New Roman" w:hAnsi="Times New Roman" w:cs="Times New Roman"/>
          <w:sz w:val="24"/>
          <w:szCs w:val="24"/>
          <w:lang w:eastAsia="ru-RU"/>
        </w:rPr>
        <w:t>зона с особыми условиями использования территории 58:05-6.75, 58:05-6.352, 58:05-6.503, 58:05-6.977, 58:05-6.978</w:t>
      </w:r>
      <w:r w:rsidR="00AA5D2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bookmarkStart w:id="0" w:name="_GoBack"/>
      <w:bookmarkEnd w:id="0"/>
    </w:p>
    <w:p w:rsidR="0098494E" w:rsidRPr="0098494E" w:rsidRDefault="0098494E" w:rsidP="00AA5D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49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1.2. Арендодатель гарантирует, что предмет Договора не обременен правами и претензиями третьих лиц, о которых Арендодатель не мог не знать.</w:t>
      </w:r>
    </w:p>
    <w:p w:rsidR="0098494E" w:rsidRPr="0098494E" w:rsidRDefault="0098494E" w:rsidP="00AA5D25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849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Срок договора</w:t>
      </w:r>
    </w:p>
    <w:p w:rsidR="0098494E" w:rsidRPr="0098494E" w:rsidRDefault="0098494E" w:rsidP="00AA5D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8494E" w:rsidRPr="0098494E" w:rsidRDefault="0098494E" w:rsidP="00AA5D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9849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</w:t>
      </w:r>
      <w:r w:rsidRPr="009849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8494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Настоящий</w:t>
      </w:r>
      <w:r w:rsidR="00F01E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 </w:t>
      </w:r>
      <w:proofErr w:type="gramStart"/>
      <w:r w:rsidR="00F01EF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заключен  сроком</w:t>
      </w:r>
      <w:proofErr w:type="gramEnd"/>
      <w:r w:rsidR="00F01E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на 20</w:t>
      </w:r>
      <w:r w:rsidRPr="009849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лет с </w:t>
      </w:r>
      <w:r w:rsidR="00F01EF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«….»              2025</w:t>
      </w:r>
      <w:r w:rsidR="00487E8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г. </w:t>
      </w:r>
      <w:proofErr w:type="gramStart"/>
      <w:r w:rsidR="00487E8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по</w:t>
      </w:r>
      <w:r w:rsidR="00F01EF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«….</w:t>
      </w:r>
      <w:proofErr w:type="gramEnd"/>
      <w:r w:rsidR="00F01EF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.»                     2045</w:t>
      </w:r>
      <w:r w:rsidRPr="0098494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г.</w:t>
      </w:r>
    </w:p>
    <w:p w:rsidR="0098494E" w:rsidRPr="0098494E" w:rsidRDefault="0098494E" w:rsidP="009849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494E">
        <w:rPr>
          <w:rFonts w:ascii="Times New Roman" w:eastAsia="Times New Roman" w:hAnsi="Times New Roman" w:cs="Times New Roman"/>
          <w:sz w:val="24"/>
          <w:szCs w:val="24"/>
          <w:lang w:eastAsia="ru-RU"/>
        </w:rPr>
        <w:t>2.2. Участок считается переданным Арендодателем в аренду Арендатору с даты, указанной в п. 2.1 настоящего Договора.</w:t>
      </w:r>
    </w:p>
    <w:p w:rsidR="0098494E" w:rsidRPr="0098494E" w:rsidRDefault="0098494E" w:rsidP="009849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49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 Договор, заключенный </w:t>
      </w:r>
      <w:r w:rsidRPr="009849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</w:t>
      </w:r>
      <w:r w:rsidRPr="009849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срок более года, подлежит государственной регистрации в органе, осуществляющем государственную регистрацию прав на недвижимое имущество и сделок с ним.</w:t>
      </w:r>
    </w:p>
    <w:p w:rsidR="0098494E" w:rsidRPr="0098494E" w:rsidRDefault="0098494E" w:rsidP="009849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494E" w:rsidRPr="0098494E" w:rsidRDefault="0098494E" w:rsidP="0098494E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849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Размер и условия внесения арендной платы</w:t>
      </w:r>
    </w:p>
    <w:p w:rsidR="0098494E" w:rsidRPr="0098494E" w:rsidRDefault="0098494E" w:rsidP="0098494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8494E" w:rsidRPr="0098494E" w:rsidRDefault="0098494E" w:rsidP="009849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494E">
        <w:rPr>
          <w:rFonts w:ascii="Times New Roman" w:eastAsia="Times New Roman" w:hAnsi="Times New Roman" w:cs="Times New Roman"/>
          <w:sz w:val="24"/>
          <w:szCs w:val="24"/>
          <w:lang w:eastAsia="ru-RU"/>
        </w:rPr>
        <w:t>3.1. Установленный по результатам торгов размер арендной платы за участок на дату подписания настоящего Договора составляет ………… (………………</w:t>
      </w:r>
      <w:proofErr w:type="gramStart"/>
      <w:r w:rsidRPr="0098494E">
        <w:rPr>
          <w:rFonts w:ascii="Times New Roman" w:eastAsia="Times New Roman" w:hAnsi="Times New Roman" w:cs="Times New Roman"/>
          <w:sz w:val="24"/>
          <w:szCs w:val="24"/>
          <w:lang w:eastAsia="ru-RU"/>
        </w:rPr>
        <w:t>…….</w:t>
      </w:r>
      <w:proofErr w:type="gramEnd"/>
      <w:r w:rsidRPr="009849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рублей ежегодно. </w:t>
      </w:r>
    </w:p>
    <w:p w:rsidR="0098494E" w:rsidRPr="0098494E" w:rsidRDefault="0098494E" w:rsidP="009849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494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Размер арендной платы за неполный период (месяц) исчисляется пропорционально количеству календарных дней аренды в месяце к количеству дней данного месяца.</w:t>
      </w:r>
    </w:p>
    <w:p w:rsidR="0098494E" w:rsidRPr="0098494E" w:rsidRDefault="0098494E" w:rsidP="009849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49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3.2. С учетом внесенного задатка в размере ………… руб.</w:t>
      </w:r>
      <w:proofErr w:type="gramStart"/>
      <w:r w:rsidRPr="0098494E">
        <w:rPr>
          <w:rFonts w:ascii="Times New Roman" w:eastAsia="Times New Roman" w:hAnsi="Times New Roman" w:cs="Times New Roman"/>
          <w:sz w:val="24"/>
          <w:szCs w:val="24"/>
          <w:lang w:eastAsia="ru-RU"/>
        </w:rPr>
        <w:t>,  за</w:t>
      </w:r>
      <w:proofErr w:type="gramEnd"/>
      <w:r w:rsidRPr="009849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период с …… г. по …….. г. арендная плата вносится в размере …….. руб. до ……. 202.. г., в дальнейшем Арендная плата вносится Арендатором до 10 числа каждого месяца в размере </w:t>
      </w:r>
      <w:proofErr w:type="gramStart"/>
      <w:r w:rsidRPr="0098494E">
        <w:rPr>
          <w:rFonts w:ascii="Times New Roman" w:eastAsia="Times New Roman" w:hAnsi="Times New Roman" w:cs="Times New Roman"/>
          <w:sz w:val="24"/>
          <w:szCs w:val="24"/>
          <w:lang w:eastAsia="ru-RU"/>
        </w:rPr>
        <w:t>…….</w:t>
      </w:r>
      <w:proofErr w:type="gramEnd"/>
      <w:r w:rsidRPr="009849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(……………………) рублей путем перечисления денежных средств </w:t>
      </w:r>
      <w:proofErr w:type="gramStart"/>
      <w:r w:rsidRPr="0098494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 расчетный</w:t>
      </w:r>
      <w:proofErr w:type="gramEnd"/>
      <w:r w:rsidRPr="009849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счет: УФК по Пензенской области (ИНН 5809261735 КУМИ администрации </w:t>
      </w:r>
      <w:proofErr w:type="spellStart"/>
      <w:r w:rsidRPr="0098494E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Бессоновского</w:t>
      </w:r>
      <w:proofErr w:type="spellEnd"/>
      <w:r w:rsidRPr="009849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л/с 04553032540); КПП 580901001; номер счета банка получателя средств 40102810045370000047 Отделение Пенза Банка России//УФК по Пензенской области г. </w:t>
      </w:r>
      <w:r w:rsidRPr="0098494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Пенза; БИК банка получателя средств (БИК ТОФК) 015655003; номер счета получателя (номер казначейского счета) 0310</w:t>
      </w:r>
      <w:r w:rsidR="00F01EFB">
        <w:rPr>
          <w:rFonts w:ascii="Times New Roman" w:eastAsia="Times New Roman" w:hAnsi="Times New Roman" w:cs="Times New Roman"/>
          <w:sz w:val="24"/>
          <w:szCs w:val="24"/>
          <w:lang w:eastAsia="ru-RU"/>
        </w:rPr>
        <w:t>0643000000015500, ОКТМО 56613404</w:t>
      </w:r>
      <w:r w:rsidRPr="0098494E">
        <w:rPr>
          <w:rFonts w:ascii="Times New Roman" w:eastAsia="Times New Roman" w:hAnsi="Times New Roman" w:cs="Times New Roman"/>
          <w:sz w:val="24"/>
          <w:szCs w:val="24"/>
          <w:lang w:eastAsia="ru-RU"/>
        </w:rPr>
        <w:t>, КБК 96611105013050000120.</w:t>
      </w:r>
    </w:p>
    <w:p w:rsidR="0098494E" w:rsidRPr="0098494E" w:rsidRDefault="0098494E" w:rsidP="009849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494E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Арендная плата начисляется с даты, указанной в п. 2.1 настоящего Договора.</w:t>
      </w:r>
    </w:p>
    <w:p w:rsidR="0098494E" w:rsidRPr="0098494E" w:rsidRDefault="0098494E" w:rsidP="009849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494E">
        <w:rPr>
          <w:rFonts w:ascii="Times New Roman" w:eastAsia="Times New Roman" w:hAnsi="Times New Roman" w:cs="Times New Roman"/>
          <w:sz w:val="24"/>
          <w:szCs w:val="24"/>
          <w:lang w:eastAsia="ru-RU"/>
        </w:rPr>
        <w:t>3.4. Арендная плата ежегодно, но не ранее чем через год после заключения договора аренды, изменяется в одностороннем порядке Арендодателем на размер уровня инфляции, установленного в федеральном законе о федеральном бюджете на очередной финансовый год и плановый период, который применяется ежегодно по состоянию на начало очередного финансового года, начиная с года, следующего за годом, в котором заключен договор аренды.</w:t>
      </w:r>
    </w:p>
    <w:p w:rsidR="0098494E" w:rsidRPr="0098494E" w:rsidRDefault="0098494E" w:rsidP="009849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49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3.5. Арендная плата за пользование земельным участком с даты, указанной в п. 2.1 Договора, до момента его государственной регистрации уплачивается Арендатором в порядке, предусмотренном п. 3.2 Договора. </w:t>
      </w:r>
    </w:p>
    <w:p w:rsidR="0098494E" w:rsidRPr="0098494E" w:rsidRDefault="0098494E" w:rsidP="009849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494E" w:rsidRPr="0098494E" w:rsidRDefault="0098494E" w:rsidP="0098494E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849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Права и обязанности сторон</w:t>
      </w:r>
    </w:p>
    <w:p w:rsidR="0098494E" w:rsidRPr="0098494E" w:rsidRDefault="0098494E" w:rsidP="0098494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8494E" w:rsidRPr="0098494E" w:rsidRDefault="0098494E" w:rsidP="009849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494E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Арендодатель имеет право:</w:t>
      </w:r>
    </w:p>
    <w:p w:rsidR="0098494E" w:rsidRPr="0098494E" w:rsidRDefault="0098494E" w:rsidP="009849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494E">
        <w:rPr>
          <w:rFonts w:ascii="Times New Roman" w:eastAsia="Times New Roman" w:hAnsi="Times New Roman" w:cs="Times New Roman"/>
          <w:sz w:val="24"/>
          <w:szCs w:val="24"/>
          <w:lang w:eastAsia="ru-RU"/>
        </w:rPr>
        <w:t>4.1.1. На беспрепятственный доступ на территорию арендуемого участка с целью его осмотра на предмет соблюдения условий настоящего Договора, требований земельного законодательства РФ.</w:t>
      </w:r>
    </w:p>
    <w:p w:rsidR="0098494E" w:rsidRPr="0098494E" w:rsidRDefault="0098494E" w:rsidP="009849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494E">
        <w:rPr>
          <w:rFonts w:ascii="Times New Roman" w:eastAsia="Times New Roman" w:hAnsi="Times New Roman" w:cs="Times New Roman"/>
          <w:sz w:val="24"/>
          <w:szCs w:val="24"/>
          <w:lang w:eastAsia="ru-RU"/>
        </w:rPr>
        <w:t>4.1.2. На возмещение убытков, причиненных ухудшением качества участка и экологической обстановки в результате хозяйственной деятельности Арендатора, использования участка не по целевому назначению или с нарушением законодательства, а также по иным основаниям, предусмотренным законодательством РФ.</w:t>
      </w:r>
    </w:p>
    <w:p w:rsidR="0098494E" w:rsidRPr="0098494E" w:rsidRDefault="0098494E" w:rsidP="009849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494E">
        <w:rPr>
          <w:rFonts w:ascii="Times New Roman" w:eastAsia="Times New Roman" w:hAnsi="Times New Roman" w:cs="Times New Roman"/>
          <w:sz w:val="24"/>
          <w:szCs w:val="24"/>
          <w:lang w:eastAsia="ru-RU"/>
        </w:rPr>
        <w:t>4.1.3. Требовать надлежащего исполнения Арендатором обязательств, предусмотренных п. 4.4 настоящего Договора.</w:t>
      </w:r>
    </w:p>
    <w:p w:rsidR="0098494E" w:rsidRPr="0098494E" w:rsidRDefault="0098494E" w:rsidP="009849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494E">
        <w:rPr>
          <w:rFonts w:ascii="Times New Roman" w:eastAsia="Times New Roman" w:hAnsi="Times New Roman" w:cs="Times New Roman"/>
          <w:sz w:val="24"/>
          <w:szCs w:val="24"/>
          <w:lang w:eastAsia="ru-RU"/>
        </w:rPr>
        <w:t>4.1.4. Направлять Арендатору претензию в случае неиспользования земельного участка в соответствии с условиями, предусмотренными настоящим Договором.</w:t>
      </w:r>
    </w:p>
    <w:p w:rsidR="0098494E" w:rsidRPr="0098494E" w:rsidRDefault="0098494E" w:rsidP="009849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494E">
        <w:rPr>
          <w:rFonts w:ascii="Times New Roman" w:eastAsia="Times New Roman" w:hAnsi="Times New Roman" w:cs="Times New Roman"/>
          <w:sz w:val="24"/>
          <w:szCs w:val="24"/>
          <w:lang w:eastAsia="ru-RU"/>
        </w:rPr>
        <w:t>4.1.5. Изъять Участок в порядке, установленном законодательством либо муниципальными правовыми актами.</w:t>
      </w:r>
    </w:p>
    <w:p w:rsidR="0098494E" w:rsidRPr="0098494E" w:rsidRDefault="0098494E" w:rsidP="009849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494E">
        <w:rPr>
          <w:rFonts w:ascii="Times New Roman" w:eastAsia="Times New Roman" w:hAnsi="Times New Roman" w:cs="Times New Roman"/>
          <w:sz w:val="24"/>
          <w:szCs w:val="24"/>
          <w:lang w:eastAsia="ru-RU"/>
        </w:rPr>
        <w:t>4.1.6. Осуществлять иные права, предусмотренные действующим законодательством и настоящим Договором.</w:t>
      </w:r>
    </w:p>
    <w:p w:rsidR="0098494E" w:rsidRPr="0098494E" w:rsidRDefault="0098494E" w:rsidP="009849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494E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Арендодатель обязан:</w:t>
      </w:r>
    </w:p>
    <w:p w:rsidR="0098494E" w:rsidRPr="0098494E" w:rsidRDefault="0098494E" w:rsidP="009849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494E">
        <w:rPr>
          <w:rFonts w:ascii="Times New Roman" w:eastAsia="Times New Roman" w:hAnsi="Times New Roman" w:cs="Times New Roman"/>
          <w:sz w:val="24"/>
          <w:szCs w:val="24"/>
          <w:lang w:eastAsia="ru-RU"/>
        </w:rPr>
        <w:t>4.2.1. Выполнять в полном объеме все условия Договора.</w:t>
      </w:r>
    </w:p>
    <w:p w:rsidR="0098494E" w:rsidRPr="0098494E" w:rsidRDefault="0098494E" w:rsidP="009849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494E">
        <w:rPr>
          <w:rFonts w:ascii="Times New Roman" w:eastAsia="Times New Roman" w:hAnsi="Times New Roman" w:cs="Times New Roman"/>
          <w:sz w:val="24"/>
          <w:szCs w:val="24"/>
          <w:lang w:eastAsia="ru-RU"/>
        </w:rPr>
        <w:t>4.2.2. Передать Арендатору Участок по передаточному акту</w:t>
      </w:r>
    </w:p>
    <w:p w:rsidR="0098494E" w:rsidRPr="0098494E" w:rsidRDefault="0098494E" w:rsidP="009849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494E">
        <w:rPr>
          <w:rFonts w:ascii="Times New Roman" w:eastAsia="Times New Roman" w:hAnsi="Times New Roman" w:cs="Times New Roman"/>
          <w:sz w:val="24"/>
          <w:szCs w:val="24"/>
          <w:lang w:eastAsia="ru-RU"/>
        </w:rPr>
        <w:t>4.2.3. Письменно уведомить Арендатора об изменении реквизитов, указанных в п. 3.2 настоящего Договора, для перечисления арендной платы.</w:t>
      </w:r>
    </w:p>
    <w:p w:rsidR="0098494E" w:rsidRPr="0098494E" w:rsidRDefault="0098494E" w:rsidP="009849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49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4.2.4. Своевременно производить перерасчет арендной платы и своевременно информировать об этом Арендатора в случаях, указанных в </w:t>
      </w:r>
      <w:proofErr w:type="spellStart"/>
      <w:r w:rsidRPr="0098494E">
        <w:rPr>
          <w:rFonts w:ascii="Times New Roman" w:eastAsia="Times New Roman" w:hAnsi="Times New Roman" w:cs="Times New Roman"/>
          <w:sz w:val="24"/>
          <w:szCs w:val="24"/>
          <w:lang w:eastAsia="ru-RU"/>
        </w:rPr>
        <w:t>пп</w:t>
      </w:r>
      <w:proofErr w:type="spellEnd"/>
      <w:r w:rsidRPr="0098494E">
        <w:rPr>
          <w:rFonts w:ascii="Times New Roman" w:eastAsia="Times New Roman" w:hAnsi="Times New Roman" w:cs="Times New Roman"/>
          <w:sz w:val="24"/>
          <w:szCs w:val="24"/>
          <w:lang w:eastAsia="ru-RU"/>
        </w:rPr>
        <w:t>. 3.2, 3.4 настоящего Договора.</w:t>
      </w:r>
    </w:p>
    <w:p w:rsidR="0098494E" w:rsidRPr="0098494E" w:rsidRDefault="0098494E" w:rsidP="009849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494E">
        <w:rPr>
          <w:rFonts w:ascii="Times New Roman" w:eastAsia="Times New Roman" w:hAnsi="Times New Roman" w:cs="Times New Roman"/>
          <w:sz w:val="24"/>
          <w:szCs w:val="24"/>
          <w:lang w:eastAsia="ru-RU"/>
        </w:rPr>
        <w:t>4.2.5. Не вмешиваться в хозяйственную деятельность Арендатора, если она не противоречит условиям Договора и действующему законодательству РФ.</w:t>
      </w:r>
    </w:p>
    <w:p w:rsidR="0098494E" w:rsidRPr="0098494E" w:rsidRDefault="0098494E" w:rsidP="009849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494E">
        <w:rPr>
          <w:rFonts w:ascii="Times New Roman" w:eastAsia="Times New Roman" w:hAnsi="Times New Roman" w:cs="Times New Roman"/>
          <w:sz w:val="24"/>
          <w:szCs w:val="24"/>
          <w:lang w:eastAsia="ru-RU"/>
        </w:rPr>
        <w:t>4.3. Арендатор имеет право:</w:t>
      </w:r>
    </w:p>
    <w:p w:rsidR="0098494E" w:rsidRPr="0098494E" w:rsidRDefault="0098494E" w:rsidP="009849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494E">
        <w:rPr>
          <w:rFonts w:ascii="Times New Roman" w:eastAsia="Times New Roman" w:hAnsi="Times New Roman" w:cs="Times New Roman"/>
          <w:sz w:val="24"/>
          <w:szCs w:val="24"/>
          <w:lang w:eastAsia="ru-RU"/>
        </w:rPr>
        <w:t>4.3.1. Использовать Участок на условиях, установленных настоящим Договором.</w:t>
      </w:r>
    </w:p>
    <w:p w:rsidR="0098494E" w:rsidRPr="0098494E" w:rsidRDefault="0098494E" w:rsidP="009849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494E">
        <w:rPr>
          <w:rFonts w:ascii="Times New Roman" w:eastAsia="Times New Roman" w:hAnsi="Times New Roman" w:cs="Times New Roman"/>
          <w:sz w:val="24"/>
          <w:szCs w:val="24"/>
          <w:lang w:eastAsia="ru-RU"/>
        </w:rPr>
        <w:t>4.4. Арендатор обязан:</w:t>
      </w:r>
    </w:p>
    <w:p w:rsidR="0098494E" w:rsidRPr="0098494E" w:rsidRDefault="0098494E" w:rsidP="009849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494E">
        <w:rPr>
          <w:rFonts w:ascii="Times New Roman" w:eastAsia="Times New Roman" w:hAnsi="Times New Roman" w:cs="Times New Roman"/>
          <w:sz w:val="24"/>
          <w:szCs w:val="24"/>
          <w:lang w:eastAsia="ru-RU"/>
        </w:rPr>
        <w:t>4.4.1. Выполнять в полном объеме все условия настоящего Договора.</w:t>
      </w:r>
    </w:p>
    <w:p w:rsidR="0098494E" w:rsidRPr="0098494E" w:rsidRDefault="0098494E" w:rsidP="009849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494E">
        <w:rPr>
          <w:rFonts w:ascii="Times New Roman" w:eastAsia="Times New Roman" w:hAnsi="Times New Roman" w:cs="Times New Roman"/>
          <w:sz w:val="24"/>
          <w:szCs w:val="24"/>
          <w:lang w:eastAsia="ru-RU"/>
        </w:rPr>
        <w:t>4.4.2. Не осуществлять строительство на земельном участке в случае, если по условиям настоящего Договора данный земельный участок не предоставлен для целей строительства.</w:t>
      </w:r>
    </w:p>
    <w:p w:rsidR="0098494E" w:rsidRPr="0098494E" w:rsidRDefault="0098494E" w:rsidP="009849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494E">
        <w:rPr>
          <w:rFonts w:ascii="Times New Roman" w:eastAsia="Times New Roman" w:hAnsi="Times New Roman" w:cs="Times New Roman"/>
          <w:sz w:val="24"/>
          <w:szCs w:val="24"/>
          <w:lang w:eastAsia="ru-RU"/>
        </w:rPr>
        <w:t>4.4.3. Приступить к использованию земельного участка в соответствии с его целевым назначением, указанным в пункте 1.1 настоящего Договора, в течении 6 месяцев с даты заключения настоящего Договора.</w:t>
      </w:r>
    </w:p>
    <w:p w:rsidR="0098494E" w:rsidRPr="0098494E" w:rsidRDefault="0098494E" w:rsidP="009849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494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4.4.4. Использовать Участок в соответствии с целевым назначением и видом разрешенного использования.</w:t>
      </w:r>
    </w:p>
    <w:p w:rsidR="0098494E" w:rsidRPr="0098494E" w:rsidRDefault="0098494E" w:rsidP="009849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494E">
        <w:rPr>
          <w:rFonts w:ascii="Times New Roman" w:eastAsia="Times New Roman" w:hAnsi="Times New Roman" w:cs="Times New Roman"/>
          <w:sz w:val="24"/>
          <w:szCs w:val="24"/>
          <w:lang w:eastAsia="ru-RU"/>
        </w:rPr>
        <w:t>4.4.5. Регулярно производить уборку участка и прилегающей территории, осуществлять вывоз мусора с целью его утилизации и обезвреживания в порядке, установленном федеральным законодательством и законодательством Пензенской области.</w:t>
      </w:r>
    </w:p>
    <w:p w:rsidR="0098494E" w:rsidRPr="0098494E" w:rsidRDefault="0098494E" w:rsidP="009849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49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Прилегающей территорией является территория на расстоянии </w:t>
      </w:r>
      <w:smartTag w:uri="urn:schemas-microsoft-com:office:smarttags" w:element="metricconverter">
        <w:smartTagPr>
          <w:attr w:name="ProductID" w:val="5 метров"/>
        </w:smartTagPr>
        <w:r w:rsidRPr="0098494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5 метров</w:t>
        </w:r>
      </w:smartTag>
      <w:r w:rsidRPr="009849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границ Участка, если иное не установлено федеральным законодательством, законодательством Пензенской области и муниципальными правовыми актами.</w:t>
      </w:r>
    </w:p>
    <w:p w:rsidR="0098494E" w:rsidRPr="0098494E" w:rsidRDefault="0098494E" w:rsidP="009849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49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4.4.6. При наличии на участке или прилегающей территории зеленых насаждений обеспечивать их сохранность, квалифицированный уход за зелеными насаждениями, не допускать складирования на зеленые насаждения мусора, материалов, изделий, конструкций и </w:t>
      </w:r>
      <w:r w:rsidRPr="009849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</w:t>
      </w:r>
      <w:r w:rsidRPr="0098494E">
        <w:rPr>
          <w:rFonts w:ascii="Times New Roman" w:eastAsia="Times New Roman" w:hAnsi="Times New Roman" w:cs="Times New Roman"/>
          <w:sz w:val="24"/>
          <w:szCs w:val="24"/>
          <w:lang w:eastAsia="ru-RU"/>
        </w:rPr>
        <w:t>.п., производить систематический покос.</w:t>
      </w:r>
    </w:p>
    <w:p w:rsidR="0098494E" w:rsidRPr="0098494E" w:rsidRDefault="0098494E" w:rsidP="009849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494E">
        <w:rPr>
          <w:rFonts w:ascii="Times New Roman" w:eastAsia="Times New Roman" w:hAnsi="Times New Roman" w:cs="Times New Roman"/>
          <w:sz w:val="24"/>
          <w:szCs w:val="24"/>
          <w:lang w:eastAsia="ru-RU"/>
        </w:rPr>
        <w:t>4.4.7. Принять Участок по акту приема-передачи.</w:t>
      </w:r>
    </w:p>
    <w:p w:rsidR="0098494E" w:rsidRPr="0098494E" w:rsidRDefault="0098494E" w:rsidP="009849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494E">
        <w:rPr>
          <w:rFonts w:ascii="Times New Roman" w:eastAsia="Times New Roman" w:hAnsi="Times New Roman" w:cs="Times New Roman"/>
          <w:sz w:val="24"/>
          <w:szCs w:val="24"/>
          <w:lang w:eastAsia="ru-RU"/>
        </w:rPr>
        <w:t>4.4.8. Уплачивать арендную плату в размере и сроки, установленные Договором, в течение 7 (семи) календарных дней со дня принятия банком платежного поручения направлять Арендодателю документ, подтверждающий оплату.</w:t>
      </w:r>
    </w:p>
    <w:p w:rsidR="0098494E" w:rsidRPr="0098494E" w:rsidRDefault="0098494E" w:rsidP="009849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494E">
        <w:rPr>
          <w:rFonts w:ascii="Times New Roman" w:eastAsia="Times New Roman" w:hAnsi="Times New Roman" w:cs="Times New Roman"/>
          <w:sz w:val="24"/>
          <w:szCs w:val="24"/>
          <w:lang w:eastAsia="ru-RU"/>
        </w:rPr>
        <w:t>4.4.9. Обеспечить Арендодателю доступ на участок по их требованию в целях контроля выполнения Арендатором условий настоящего Договора.</w:t>
      </w:r>
    </w:p>
    <w:p w:rsidR="0098494E" w:rsidRPr="0098494E" w:rsidRDefault="0098494E" w:rsidP="009849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494E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 доступ на участок представителям органов местного самоуправления сельских поселений, наделенных полномочиями по осуществлению муниципального земельного контроля.</w:t>
      </w:r>
    </w:p>
    <w:p w:rsidR="0098494E" w:rsidRPr="0098494E" w:rsidRDefault="0098494E" w:rsidP="009849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494E">
        <w:rPr>
          <w:rFonts w:ascii="Times New Roman" w:eastAsia="Times New Roman" w:hAnsi="Times New Roman" w:cs="Times New Roman"/>
          <w:sz w:val="24"/>
          <w:szCs w:val="24"/>
          <w:lang w:eastAsia="ru-RU"/>
        </w:rPr>
        <w:t>4.4.10. Если настоящий Договор заключен на срок более одного года, после подписания настоящего Договора (изменений и дополнений к нему) в течение 30 (тридцати) календарных дней обеспечить проведение его (их) государственной регистрации в органе, осуществляющем государственную регистрацию прав на недвижимое имущество и сделок с ним, нести расходы, связанные с государственной регистрацией.</w:t>
      </w:r>
    </w:p>
    <w:p w:rsidR="0098494E" w:rsidRPr="0098494E" w:rsidRDefault="0098494E" w:rsidP="009849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494E">
        <w:rPr>
          <w:rFonts w:ascii="Times New Roman" w:eastAsia="Times New Roman" w:hAnsi="Times New Roman" w:cs="Times New Roman"/>
          <w:sz w:val="24"/>
          <w:szCs w:val="24"/>
          <w:lang w:eastAsia="ru-RU"/>
        </w:rPr>
        <w:t>4.4.11. В случае передачи прав и обязанностей Арендатора в течение 3 (трех) рабочих дней направить Арендодателю надлежащим образом заверенные копии соответствующих договоров с отметкой о государственной регистрации.</w:t>
      </w:r>
    </w:p>
    <w:p w:rsidR="0098494E" w:rsidRPr="0098494E" w:rsidRDefault="0098494E" w:rsidP="009849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494E">
        <w:rPr>
          <w:rFonts w:ascii="Times New Roman" w:eastAsia="Times New Roman" w:hAnsi="Times New Roman" w:cs="Times New Roman"/>
          <w:sz w:val="24"/>
          <w:szCs w:val="24"/>
          <w:lang w:eastAsia="ru-RU"/>
        </w:rPr>
        <w:t>4.4.12. Письменно сообщить Арендодателю не позднее, чем за 3 (три) месяца о предстоящем освобождении участка как в связи с окончанием срока действия Договора, так и при его досрочном освобождении.</w:t>
      </w:r>
    </w:p>
    <w:p w:rsidR="0098494E" w:rsidRPr="0098494E" w:rsidRDefault="0098494E" w:rsidP="009849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494E">
        <w:rPr>
          <w:rFonts w:ascii="Times New Roman" w:eastAsia="Times New Roman" w:hAnsi="Times New Roman" w:cs="Times New Roman"/>
          <w:sz w:val="24"/>
          <w:szCs w:val="24"/>
          <w:lang w:eastAsia="ru-RU"/>
        </w:rPr>
        <w:t>4.4.13. Не допускать действий, приводящих к ухудшению экологической обстановки на арендуемом участке и прилегающих к нему территориях, а также выполнять работы по благоустройству территории Участка и прилегающей территории.</w:t>
      </w:r>
    </w:p>
    <w:p w:rsidR="0098494E" w:rsidRPr="0098494E" w:rsidRDefault="0098494E" w:rsidP="009849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494E">
        <w:rPr>
          <w:rFonts w:ascii="Times New Roman" w:eastAsia="Times New Roman" w:hAnsi="Times New Roman" w:cs="Times New Roman"/>
          <w:sz w:val="24"/>
          <w:szCs w:val="24"/>
          <w:lang w:eastAsia="ru-RU"/>
        </w:rPr>
        <w:t>4.4.14. Сохранять межевые, геодезические и другие специальные знаки, установленные на земельных участках в соответствии с законодательством.</w:t>
      </w:r>
    </w:p>
    <w:p w:rsidR="0098494E" w:rsidRPr="0098494E" w:rsidRDefault="0098494E" w:rsidP="009849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494E">
        <w:rPr>
          <w:rFonts w:ascii="Times New Roman" w:eastAsia="Times New Roman" w:hAnsi="Times New Roman" w:cs="Times New Roman"/>
          <w:sz w:val="24"/>
          <w:szCs w:val="24"/>
          <w:lang w:eastAsia="ru-RU"/>
        </w:rPr>
        <w:t>4.4.15. Соблюдать при использовании земельных участков требования градостроительных регламентов, строительных, экологических, санитарно-гигиенических, противопожарных и иных правил, нормативов.</w:t>
      </w:r>
    </w:p>
    <w:p w:rsidR="0098494E" w:rsidRPr="0098494E" w:rsidRDefault="0098494E" w:rsidP="009849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494E">
        <w:rPr>
          <w:rFonts w:ascii="Times New Roman" w:eastAsia="Times New Roman" w:hAnsi="Times New Roman" w:cs="Times New Roman"/>
          <w:sz w:val="24"/>
          <w:szCs w:val="24"/>
          <w:lang w:eastAsia="ru-RU"/>
        </w:rPr>
        <w:t>4.4.16. Не допускать загрязнение, захламление, деградацию и ухудшение плодородия почв на землях соответствующих территорий.</w:t>
      </w:r>
    </w:p>
    <w:p w:rsidR="0098494E" w:rsidRPr="0098494E" w:rsidRDefault="0098494E" w:rsidP="009849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494E">
        <w:rPr>
          <w:rFonts w:ascii="Times New Roman" w:eastAsia="Times New Roman" w:hAnsi="Times New Roman" w:cs="Times New Roman"/>
          <w:sz w:val="24"/>
          <w:szCs w:val="24"/>
          <w:lang w:eastAsia="ru-RU"/>
        </w:rPr>
        <w:t>4.4.17. Своевременно письменно уведомить Арендодателя об изменении своих почтовых и банковских реквизитов.</w:t>
      </w:r>
    </w:p>
    <w:p w:rsidR="0098494E" w:rsidRPr="0098494E" w:rsidRDefault="0098494E" w:rsidP="009849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494E">
        <w:rPr>
          <w:rFonts w:ascii="Times New Roman" w:eastAsia="Times New Roman" w:hAnsi="Times New Roman" w:cs="Times New Roman"/>
          <w:sz w:val="24"/>
          <w:szCs w:val="24"/>
          <w:lang w:eastAsia="ru-RU"/>
        </w:rPr>
        <w:t>4.4.18. В случае направления Арендатору письменного предупреждения в связи с неисполнением им обязательства по внесению арендной платы он обязан внести арендную плату в течение 5 (пяти) рабочих дней со дня получения такого предупреждения.</w:t>
      </w:r>
    </w:p>
    <w:p w:rsidR="0098494E" w:rsidRPr="0098494E" w:rsidRDefault="0098494E" w:rsidP="009849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49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4.4.19. При наличии на участке сетей инженерно-технического обеспечения, принадлежащих третьим лицам, не препятствовать им (или соответствующим службам) в проведении работ по ремонту и обслуживанию сетей. Беспрепятственно </w:t>
      </w:r>
      <w:proofErr w:type="gramStart"/>
      <w:r w:rsidRPr="0098494E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обеспечивать  допуск</w:t>
      </w:r>
      <w:proofErr w:type="gramEnd"/>
      <w:r w:rsidRPr="009849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представителей собственника линейного объекта или представителей организации, осуществляющей эксплуатацию линейного объекта, к данному объекту в целях </w:t>
      </w:r>
      <w:r w:rsidRPr="0098494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обеспечения его безопасности, в </w:t>
      </w:r>
      <w:proofErr w:type="spellStart"/>
      <w:r w:rsidRPr="0098494E">
        <w:rPr>
          <w:rFonts w:ascii="Times New Roman" w:eastAsia="Times New Roman" w:hAnsi="Times New Roman" w:cs="Times New Roman"/>
          <w:sz w:val="24"/>
          <w:szCs w:val="24"/>
          <w:lang w:eastAsia="ru-RU"/>
        </w:rPr>
        <w:t>т.ч</w:t>
      </w:r>
      <w:proofErr w:type="spellEnd"/>
      <w:r w:rsidRPr="0098494E">
        <w:rPr>
          <w:rFonts w:ascii="Times New Roman" w:eastAsia="Times New Roman" w:hAnsi="Times New Roman" w:cs="Times New Roman"/>
          <w:sz w:val="24"/>
          <w:szCs w:val="24"/>
          <w:lang w:eastAsia="ru-RU"/>
        </w:rPr>
        <w:t>. для выполнения международных обязательств Российской Федерации.</w:t>
      </w:r>
    </w:p>
    <w:p w:rsidR="0098494E" w:rsidRPr="0098494E" w:rsidRDefault="0098494E" w:rsidP="009849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494E">
        <w:rPr>
          <w:rFonts w:ascii="Times New Roman" w:eastAsia="Times New Roman" w:hAnsi="Times New Roman" w:cs="Times New Roman"/>
          <w:sz w:val="24"/>
          <w:szCs w:val="24"/>
          <w:lang w:eastAsia="ru-RU"/>
        </w:rPr>
        <w:t>4.4.20. Возмещать Арендодателю убытки, включая упущенную выгоду, в полном объеме в связи с ухудшением качества участка и экологической обстановки в результате своей хозяйственной деятельности.</w:t>
      </w:r>
    </w:p>
    <w:p w:rsidR="0098494E" w:rsidRPr="0098494E" w:rsidRDefault="0098494E" w:rsidP="009849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494E">
        <w:rPr>
          <w:rFonts w:ascii="Times New Roman" w:eastAsia="Times New Roman" w:hAnsi="Times New Roman" w:cs="Times New Roman"/>
          <w:sz w:val="24"/>
          <w:szCs w:val="24"/>
          <w:lang w:eastAsia="ru-RU"/>
        </w:rPr>
        <w:t>4.4.21. Не нарушать прав собственников, землепользователей и арендаторов смежных земельных участков.</w:t>
      </w:r>
    </w:p>
    <w:p w:rsidR="0098494E" w:rsidRPr="0098494E" w:rsidRDefault="0098494E" w:rsidP="009849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494E">
        <w:rPr>
          <w:rFonts w:ascii="Times New Roman" w:eastAsia="Times New Roman" w:hAnsi="Times New Roman" w:cs="Times New Roman"/>
          <w:sz w:val="24"/>
          <w:szCs w:val="24"/>
          <w:lang w:eastAsia="ru-RU"/>
        </w:rPr>
        <w:t>4.4.22. Выполнять в соответствии с требованиями эксплуатационных служб условия эксплуатации наземных и подземных коммуникаций, сооружений, до проездов и т.п. и не препятствовать их ремонту и обслуживанию.</w:t>
      </w:r>
    </w:p>
    <w:p w:rsidR="0098494E" w:rsidRPr="0098494E" w:rsidRDefault="0098494E" w:rsidP="009849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494E">
        <w:rPr>
          <w:rFonts w:ascii="Times New Roman" w:eastAsia="Times New Roman" w:hAnsi="Times New Roman" w:cs="Times New Roman"/>
          <w:sz w:val="24"/>
          <w:szCs w:val="24"/>
          <w:lang w:eastAsia="ru-RU"/>
        </w:rPr>
        <w:t>4.4.23. Производить земляные, строительные и иные работы на участке при получении соответствующих разрешений (согласований, ордеров) органов государственной власти, органов местного самоуправления, коммунальных служб.</w:t>
      </w:r>
    </w:p>
    <w:p w:rsidR="0098494E" w:rsidRPr="0098494E" w:rsidRDefault="0098494E" w:rsidP="009849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494E">
        <w:rPr>
          <w:rFonts w:ascii="Times New Roman" w:eastAsia="Times New Roman" w:hAnsi="Times New Roman" w:cs="Times New Roman"/>
          <w:sz w:val="24"/>
          <w:szCs w:val="24"/>
          <w:lang w:eastAsia="ru-RU"/>
        </w:rPr>
        <w:t>4.4.24. Не чинить препятствий лицам, осуществляющим (на основании соответствующего решения уполномоченных органов Арендодателя) геодезические, землеустроительные и другие изыскательские работы на участке.</w:t>
      </w:r>
    </w:p>
    <w:p w:rsidR="0098494E" w:rsidRPr="0098494E" w:rsidRDefault="0098494E" w:rsidP="009849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49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4.4.25. Приостанавливать по письменному </w:t>
      </w:r>
      <w:r w:rsidRPr="009849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требованию</w:t>
      </w:r>
      <w:r w:rsidRPr="009849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Арендодателя любые работы, ведущиеся Арендатором или иными лицами по его поручению на Участке с нарушением, по мнению Арендодателя, условий настоящего Договора, требований земельного, градостроительного и (или) иного законодательства, строительных норм и правил.</w:t>
      </w:r>
    </w:p>
    <w:p w:rsidR="0098494E" w:rsidRPr="0098494E" w:rsidRDefault="0098494E" w:rsidP="009849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494E">
        <w:rPr>
          <w:rFonts w:ascii="Times New Roman" w:eastAsia="Times New Roman" w:hAnsi="Times New Roman" w:cs="Times New Roman"/>
          <w:sz w:val="24"/>
          <w:szCs w:val="24"/>
          <w:lang w:eastAsia="ru-RU"/>
        </w:rPr>
        <w:t>4.4.26. Выполнять в полном объеме предписания Арендодателя, указанные в п. 4.1.4 настоящего Договора, в срок, указанный в предписании.</w:t>
      </w:r>
    </w:p>
    <w:p w:rsidR="0098494E" w:rsidRPr="0098494E" w:rsidRDefault="0098494E" w:rsidP="009849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494E">
        <w:rPr>
          <w:rFonts w:ascii="Times New Roman" w:eastAsia="Times New Roman" w:hAnsi="Times New Roman" w:cs="Times New Roman"/>
          <w:sz w:val="24"/>
          <w:szCs w:val="24"/>
          <w:lang w:eastAsia="ru-RU"/>
        </w:rPr>
        <w:t>4.4.27. Исполнять иные обязанности, предусмотренные действующим законодательством, настоящим Договором.</w:t>
      </w:r>
    </w:p>
    <w:p w:rsidR="0098494E" w:rsidRPr="0098494E" w:rsidRDefault="0098494E" w:rsidP="009849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494E">
        <w:rPr>
          <w:rFonts w:ascii="Times New Roman" w:eastAsia="Times New Roman" w:hAnsi="Times New Roman" w:cs="Times New Roman"/>
          <w:sz w:val="24"/>
          <w:szCs w:val="24"/>
          <w:lang w:eastAsia="ru-RU"/>
        </w:rPr>
        <w:t>4.4.28. За действия (бездействие) третьих лиц на участке и прилегающей к нему территории ответственность несет Арендатор. Действия (бездействие) третьих лиц на участке и прилегающей к нему территории, действующих как по поручению (соглашению) Арендатора (с Арендатором</w:t>
      </w:r>
      <w:proofErr w:type="gramStart"/>
      <w:r w:rsidRPr="0098494E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proofErr w:type="gramEnd"/>
      <w:r w:rsidRPr="009849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 и без такового, считаются действиями (бездействием) самого Арендатора.</w:t>
      </w:r>
    </w:p>
    <w:p w:rsidR="0098494E" w:rsidRPr="0098494E" w:rsidRDefault="0098494E" w:rsidP="009849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494E">
        <w:rPr>
          <w:rFonts w:ascii="Times New Roman" w:eastAsia="Times New Roman" w:hAnsi="Times New Roman" w:cs="Times New Roman"/>
          <w:sz w:val="24"/>
          <w:szCs w:val="24"/>
          <w:lang w:eastAsia="ru-RU"/>
        </w:rPr>
        <w:t>4.4.29. В десятидневный срок с момента заключения настоящего Договора копию его предоставить в администрацию сельского совета, на территории которого расположен арендуемый участок.</w:t>
      </w:r>
    </w:p>
    <w:p w:rsidR="0098494E" w:rsidRPr="0098494E" w:rsidRDefault="0098494E" w:rsidP="0098494E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849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Ответственность сторон</w:t>
      </w:r>
    </w:p>
    <w:p w:rsidR="0098494E" w:rsidRPr="0098494E" w:rsidRDefault="0098494E" w:rsidP="0098494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8494E" w:rsidRPr="0098494E" w:rsidRDefault="0098494E" w:rsidP="009849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494E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За нарушение условий настоящего Договора Стороны несут ответственность, предусмотренную законодательством Российской Федерации.</w:t>
      </w:r>
    </w:p>
    <w:p w:rsidR="0098494E" w:rsidRPr="0098494E" w:rsidRDefault="0098494E" w:rsidP="009849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494E">
        <w:rPr>
          <w:rFonts w:ascii="Times New Roman" w:eastAsia="Times New Roman" w:hAnsi="Times New Roman" w:cs="Times New Roman"/>
          <w:sz w:val="24"/>
          <w:szCs w:val="24"/>
          <w:lang w:eastAsia="ru-RU"/>
        </w:rPr>
        <w:t>5.2. За нарушение срока внесения арендной платы по настоящему Договору Арендатор уплачивает Арендодателю пени в размере 0,03% от неуплаченной суммы за каждый день просрочки.</w:t>
      </w:r>
    </w:p>
    <w:p w:rsidR="0098494E" w:rsidRPr="0098494E" w:rsidRDefault="0098494E" w:rsidP="009849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494E">
        <w:rPr>
          <w:rFonts w:ascii="Times New Roman" w:eastAsia="Times New Roman" w:hAnsi="Times New Roman" w:cs="Times New Roman"/>
          <w:sz w:val="24"/>
          <w:szCs w:val="24"/>
          <w:lang w:eastAsia="ru-RU"/>
        </w:rPr>
        <w:t>Уплата неустойки не освобождает Арендатора от исполнения своих обязательств по настоящему Договору.</w:t>
      </w:r>
    </w:p>
    <w:p w:rsidR="0098494E" w:rsidRPr="0098494E" w:rsidRDefault="0098494E" w:rsidP="009849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494E">
        <w:rPr>
          <w:rFonts w:ascii="Times New Roman" w:eastAsia="Times New Roman" w:hAnsi="Times New Roman" w:cs="Times New Roman"/>
          <w:sz w:val="24"/>
          <w:szCs w:val="24"/>
          <w:lang w:eastAsia="ru-RU"/>
        </w:rPr>
        <w:t>5.3. Ответственность Сторон за нарушение обязательств по Договору, вызванных действием обстоятельств непреодолимой силы, регулируется законодательством Российской Федерации.</w:t>
      </w:r>
    </w:p>
    <w:p w:rsidR="0098494E" w:rsidRPr="0098494E" w:rsidRDefault="0098494E" w:rsidP="0098494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8494E" w:rsidRPr="0098494E" w:rsidRDefault="0098494E" w:rsidP="0098494E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849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 Изменение, расторжение и прекращение договора</w:t>
      </w:r>
    </w:p>
    <w:p w:rsidR="0098494E" w:rsidRPr="0098494E" w:rsidRDefault="0098494E" w:rsidP="0098494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8494E" w:rsidRPr="0098494E" w:rsidRDefault="0098494E" w:rsidP="009849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494E">
        <w:rPr>
          <w:rFonts w:ascii="Times New Roman" w:eastAsia="Times New Roman" w:hAnsi="Times New Roman" w:cs="Times New Roman"/>
          <w:sz w:val="24"/>
          <w:szCs w:val="24"/>
          <w:lang w:eastAsia="ru-RU"/>
        </w:rPr>
        <w:t>6.1. Все изменения и (или) дополнения к настоящему Договору оформляются Сторонами в письменной форме и регистрируются в установленном законом порядке.</w:t>
      </w:r>
    </w:p>
    <w:p w:rsidR="0098494E" w:rsidRPr="0098494E" w:rsidRDefault="0098494E" w:rsidP="009849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494E">
        <w:rPr>
          <w:rFonts w:ascii="Times New Roman" w:eastAsia="Times New Roman" w:hAnsi="Times New Roman" w:cs="Times New Roman"/>
          <w:sz w:val="24"/>
          <w:szCs w:val="24"/>
          <w:lang w:eastAsia="ru-RU"/>
        </w:rPr>
        <w:t>6.2. Договор может быть расторгнут:</w:t>
      </w:r>
    </w:p>
    <w:p w:rsidR="0098494E" w:rsidRPr="0098494E" w:rsidRDefault="0098494E" w:rsidP="009849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494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по требованию Арендодателя или Арендатора в судебном порядке на основании и в порядке, установленном гражданским законодательством РФ;</w:t>
      </w:r>
    </w:p>
    <w:p w:rsidR="0098494E" w:rsidRPr="0098494E" w:rsidRDefault="0098494E" w:rsidP="009849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494E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 соглашению Сторон в порядке, предусмотренном законодательством.</w:t>
      </w:r>
    </w:p>
    <w:p w:rsidR="0098494E" w:rsidRPr="0098494E" w:rsidRDefault="0098494E" w:rsidP="009849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49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6.3. Договор прекращается при его расторжении, в связи с </w:t>
      </w:r>
      <w:proofErr w:type="gramStart"/>
      <w:r w:rsidRPr="0098494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прекращением  Договора</w:t>
      </w:r>
      <w:proofErr w:type="gramEnd"/>
      <w:r w:rsidRPr="009849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Арендатор обязан вернуть Арендодателю Участок в надлежащем состоянии.</w:t>
      </w:r>
    </w:p>
    <w:p w:rsidR="0098494E" w:rsidRPr="0098494E" w:rsidRDefault="0098494E" w:rsidP="009849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494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 также прекращается по иным основаниям, предусмотренным законодательством.</w:t>
      </w:r>
    </w:p>
    <w:p w:rsidR="0098494E" w:rsidRPr="0098494E" w:rsidRDefault="0098494E" w:rsidP="009849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494E">
        <w:rPr>
          <w:rFonts w:ascii="Times New Roman" w:eastAsia="Times New Roman" w:hAnsi="Times New Roman" w:cs="Times New Roman"/>
          <w:sz w:val="24"/>
          <w:szCs w:val="24"/>
          <w:lang w:eastAsia="ru-RU"/>
        </w:rPr>
        <w:t>6.4. При прекращении Договора в связи с его расторжением, Участок подлежит возврату Арендодателю в течение 10 дней с момента прекращения Договора.</w:t>
      </w:r>
    </w:p>
    <w:p w:rsidR="0098494E" w:rsidRPr="0098494E" w:rsidRDefault="0098494E" w:rsidP="009849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49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уклонения Арендатора от подписания акта приема-передачи и отказа от освобождения земельного участка по истечении десятидневного срока, Арендодатель обращается в суд для </w:t>
      </w:r>
      <w:proofErr w:type="spellStart"/>
      <w:r w:rsidRPr="0098494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обязания</w:t>
      </w:r>
      <w:proofErr w:type="spellEnd"/>
      <w:r w:rsidRPr="009849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Арендатора вернуть земельный участок в установленном порядке.</w:t>
      </w:r>
    </w:p>
    <w:p w:rsidR="0098494E" w:rsidRPr="0098494E" w:rsidRDefault="0098494E" w:rsidP="009849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494E">
        <w:rPr>
          <w:rFonts w:ascii="Times New Roman" w:eastAsia="Times New Roman" w:hAnsi="Times New Roman" w:cs="Times New Roman"/>
          <w:sz w:val="24"/>
          <w:szCs w:val="24"/>
          <w:lang w:eastAsia="ru-RU"/>
        </w:rPr>
        <w:t>Арендатор не вправе требовать возврата арендной платы, а также иных платежей, произведенных до момента прекращения Договора.</w:t>
      </w:r>
    </w:p>
    <w:p w:rsidR="0098494E" w:rsidRPr="0098494E" w:rsidRDefault="0098494E" w:rsidP="009849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494E">
        <w:rPr>
          <w:rFonts w:ascii="Times New Roman" w:eastAsia="Times New Roman" w:hAnsi="Times New Roman" w:cs="Times New Roman"/>
          <w:sz w:val="24"/>
          <w:szCs w:val="24"/>
          <w:lang w:eastAsia="ru-RU"/>
        </w:rPr>
        <w:t>6.</w:t>
      </w:r>
      <w:r w:rsidRPr="009849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</w:t>
      </w:r>
      <w:r w:rsidRPr="0098494E">
        <w:rPr>
          <w:rFonts w:ascii="Times New Roman" w:eastAsia="Times New Roman" w:hAnsi="Times New Roman" w:cs="Times New Roman"/>
          <w:sz w:val="24"/>
          <w:szCs w:val="24"/>
          <w:lang w:eastAsia="ru-RU"/>
        </w:rPr>
        <w:t>. До момента подписания акта приема-передачи Участка в связи с прекращением, расторжением настоящего Договора Арендатор уплачивает арендную плату за Участок.</w:t>
      </w:r>
    </w:p>
    <w:p w:rsidR="0098494E" w:rsidRPr="0098494E" w:rsidRDefault="0098494E" w:rsidP="0098494E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849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 Рассмотрение споров</w:t>
      </w:r>
    </w:p>
    <w:p w:rsidR="0098494E" w:rsidRPr="0098494E" w:rsidRDefault="0098494E" w:rsidP="0098494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8494E" w:rsidRPr="0098494E" w:rsidRDefault="0098494E" w:rsidP="009849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494E">
        <w:rPr>
          <w:rFonts w:ascii="Times New Roman" w:eastAsia="Times New Roman" w:hAnsi="Times New Roman" w:cs="Times New Roman"/>
          <w:sz w:val="24"/>
          <w:szCs w:val="24"/>
          <w:lang w:eastAsia="ru-RU"/>
        </w:rPr>
        <w:t>7.1. Все споры между Сторонами, возникающие по Договору, разрешаются в соответствии с законодательством Российской Федерации для Арендаторов - юридических лиц в Арбитражном суде Пензенской области, для Арендаторов - физических лиц в судах общей юрисдикции.</w:t>
      </w:r>
    </w:p>
    <w:p w:rsidR="0098494E" w:rsidRPr="0098494E" w:rsidRDefault="0098494E" w:rsidP="009849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494E">
        <w:rPr>
          <w:rFonts w:ascii="Times New Roman" w:eastAsia="Times New Roman" w:hAnsi="Times New Roman" w:cs="Times New Roman"/>
          <w:sz w:val="24"/>
          <w:szCs w:val="24"/>
          <w:lang w:eastAsia="ru-RU"/>
        </w:rPr>
        <w:t>7.2. В случае если Арендатор - юридическое лицо имеет задолженность по арендной плате и пени, то они взыскиваются Арендодателем в судебном порядке в рамках упрощенного производства.</w:t>
      </w:r>
    </w:p>
    <w:p w:rsidR="0098494E" w:rsidRPr="0098494E" w:rsidRDefault="0098494E" w:rsidP="0098494E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849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8. Особые условия договора</w:t>
      </w:r>
    </w:p>
    <w:p w:rsidR="0098494E" w:rsidRPr="0098494E" w:rsidRDefault="0098494E" w:rsidP="0098494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494E" w:rsidRPr="0098494E" w:rsidRDefault="0098494E" w:rsidP="009849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494E">
        <w:rPr>
          <w:rFonts w:ascii="Times New Roman" w:eastAsia="Times New Roman" w:hAnsi="Times New Roman" w:cs="Times New Roman"/>
          <w:sz w:val="24"/>
          <w:szCs w:val="24"/>
          <w:lang w:eastAsia="ru-RU"/>
        </w:rPr>
        <w:t>8.1. Расходы по государственной регистрации настоящего Договора, а также соглашений об изменении, о расторжении Договора возлагаются на Арендатора.</w:t>
      </w:r>
    </w:p>
    <w:p w:rsidR="0098494E" w:rsidRPr="0098494E" w:rsidRDefault="0098494E" w:rsidP="009849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494E">
        <w:rPr>
          <w:rFonts w:ascii="Times New Roman" w:eastAsia="Times New Roman" w:hAnsi="Times New Roman" w:cs="Times New Roman"/>
          <w:sz w:val="24"/>
          <w:szCs w:val="24"/>
          <w:lang w:eastAsia="ru-RU"/>
        </w:rPr>
        <w:t>8.2. Настоящий Договор составлен в 3 экземплярах, имеющих одинаковую юридическую силу, из которых по одному экземпляру хранится у Сторон, один экземпляр передается в орган, осуществляющий государственную регистрацию прав на недвижимое имущество и сделок с ним.</w:t>
      </w:r>
    </w:p>
    <w:p w:rsidR="0098494E" w:rsidRPr="0098494E" w:rsidRDefault="0098494E" w:rsidP="009849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494E">
        <w:rPr>
          <w:rFonts w:ascii="Times New Roman" w:eastAsia="Times New Roman" w:hAnsi="Times New Roman" w:cs="Times New Roman"/>
          <w:sz w:val="24"/>
          <w:szCs w:val="24"/>
          <w:lang w:eastAsia="ru-RU"/>
        </w:rPr>
        <w:t>8.3. Не исполнение Арендатором п.4.4.10 влечет односторонний отказ арендодателя от исполнения обязательств по настоящему Договору.</w:t>
      </w:r>
    </w:p>
    <w:p w:rsidR="0098494E" w:rsidRPr="0098494E" w:rsidRDefault="0098494E" w:rsidP="0098494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849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</w:p>
    <w:p w:rsidR="0098494E" w:rsidRPr="0098494E" w:rsidRDefault="0098494E" w:rsidP="009849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849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9. К договору в качестве его неотъемлемой части прилагаются:</w:t>
      </w:r>
    </w:p>
    <w:p w:rsidR="0098494E" w:rsidRPr="0098494E" w:rsidRDefault="0098494E" w:rsidP="0098494E">
      <w:pPr>
        <w:spacing w:after="0" w:line="360" w:lineRule="auto"/>
        <w:ind w:hanging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494E">
        <w:rPr>
          <w:rFonts w:ascii="Times New Roman" w:eastAsia="Times New Roman" w:hAnsi="Times New Roman" w:cs="Times New Roman"/>
          <w:sz w:val="24"/>
          <w:szCs w:val="24"/>
        </w:rPr>
        <w:t>9.1. Выписка из ЕГРН на земельный участок, предоставленный в аренду.</w:t>
      </w:r>
    </w:p>
    <w:p w:rsidR="0098494E" w:rsidRPr="0098494E" w:rsidRDefault="0098494E" w:rsidP="0098494E">
      <w:pPr>
        <w:spacing w:after="0" w:line="240" w:lineRule="auto"/>
        <w:ind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494E">
        <w:rPr>
          <w:rFonts w:ascii="Times New Roman" w:eastAsia="Times New Roman" w:hAnsi="Times New Roman" w:cs="Times New Roman"/>
          <w:sz w:val="24"/>
          <w:szCs w:val="24"/>
          <w:lang w:eastAsia="ru-RU"/>
        </w:rPr>
        <w:t>9.2. Акт приема-передачи земельного участка.</w:t>
      </w:r>
    </w:p>
    <w:p w:rsidR="0098494E" w:rsidRPr="0098494E" w:rsidRDefault="0098494E" w:rsidP="0098494E">
      <w:pPr>
        <w:spacing w:after="0" w:line="240" w:lineRule="auto"/>
        <w:ind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49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9.3. Документы, удостоверяющие полномочия представителей Сторон.   </w:t>
      </w:r>
    </w:p>
    <w:p w:rsidR="0098494E" w:rsidRPr="0098494E" w:rsidRDefault="0098494E" w:rsidP="0098494E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tbl>
      <w:tblPr>
        <w:tblpPr w:leftFromText="180" w:rightFromText="180" w:vertAnchor="text" w:horzAnchor="margin" w:tblpY="-88"/>
        <w:tblW w:w="0" w:type="auto"/>
        <w:tblLayout w:type="fixed"/>
        <w:tblLook w:val="01E0" w:firstRow="1" w:lastRow="1" w:firstColumn="1" w:lastColumn="1" w:noHBand="0" w:noVBand="0"/>
      </w:tblPr>
      <w:tblGrid>
        <w:gridCol w:w="4785"/>
        <w:gridCol w:w="4786"/>
      </w:tblGrid>
      <w:tr w:rsidR="0098494E" w:rsidRPr="0098494E" w:rsidTr="00ED29AE">
        <w:tc>
          <w:tcPr>
            <w:tcW w:w="4785" w:type="dxa"/>
            <w:hideMark/>
          </w:tcPr>
          <w:p w:rsidR="0098494E" w:rsidRPr="0098494E" w:rsidRDefault="0098494E" w:rsidP="0098494E">
            <w:pPr>
              <w:tabs>
                <w:tab w:val="num" w:pos="0"/>
                <w:tab w:val="left" w:pos="180"/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84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Арендодатель:</w:t>
            </w:r>
          </w:p>
        </w:tc>
        <w:tc>
          <w:tcPr>
            <w:tcW w:w="4786" w:type="dxa"/>
            <w:hideMark/>
          </w:tcPr>
          <w:p w:rsidR="0098494E" w:rsidRPr="0098494E" w:rsidRDefault="0098494E" w:rsidP="0098494E">
            <w:pPr>
              <w:tabs>
                <w:tab w:val="left" w:pos="180"/>
                <w:tab w:val="left" w:pos="360"/>
                <w:tab w:val="num" w:pos="14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849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Арендатор:</w:t>
            </w:r>
          </w:p>
        </w:tc>
      </w:tr>
      <w:tr w:rsidR="0098494E" w:rsidRPr="0098494E" w:rsidTr="00ED29AE">
        <w:trPr>
          <w:trHeight w:val="2379"/>
        </w:trPr>
        <w:tc>
          <w:tcPr>
            <w:tcW w:w="4785" w:type="dxa"/>
          </w:tcPr>
          <w:p w:rsidR="0098494E" w:rsidRPr="0098494E" w:rsidRDefault="0098494E" w:rsidP="009849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494E" w:rsidRPr="0098494E" w:rsidRDefault="0098494E" w:rsidP="009849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494E" w:rsidRPr="0098494E" w:rsidRDefault="0098494E" w:rsidP="0098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Комитет по управлению муниципальным    имуществом администрации </w:t>
            </w:r>
          </w:p>
          <w:p w:rsidR="0098494E" w:rsidRPr="0098494E" w:rsidRDefault="0098494E" w:rsidP="0098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84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Бессоновского</w:t>
            </w:r>
            <w:proofErr w:type="spellEnd"/>
            <w:r w:rsidRPr="00984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  <w:p w:rsidR="0098494E" w:rsidRPr="0098494E" w:rsidRDefault="0098494E" w:rsidP="009849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</w:t>
            </w:r>
          </w:p>
        </w:tc>
        <w:tc>
          <w:tcPr>
            <w:tcW w:w="4786" w:type="dxa"/>
            <w:vAlign w:val="center"/>
            <w:hideMark/>
          </w:tcPr>
          <w:p w:rsidR="0098494E" w:rsidRPr="0098494E" w:rsidRDefault="0098494E" w:rsidP="0098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………………</w:t>
            </w:r>
            <w:proofErr w:type="gramStart"/>
            <w:r w:rsidRPr="00984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…….</w:t>
            </w:r>
            <w:proofErr w:type="gramEnd"/>
            <w:r w:rsidRPr="00984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., зарегистрированный по адресу:</w:t>
            </w:r>
          </w:p>
          <w:p w:rsidR="0098494E" w:rsidRPr="0098494E" w:rsidRDefault="0098494E" w:rsidP="0098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………………………………………...</w:t>
            </w:r>
          </w:p>
        </w:tc>
      </w:tr>
      <w:tr w:rsidR="0098494E" w:rsidRPr="0098494E" w:rsidTr="00ED29AE">
        <w:trPr>
          <w:trHeight w:val="988"/>
        </w:trPr>
        <w:tc>
          <w:tcPr>
            <w:tcW w:w="4785" w:type="dxa"/>
            <w:hideMark/>
          </w:tcPr>
          <w:p w:rsidR="0098494E" w:rsidRPr="0098494E" w:rsidRDefault="0098494E" w:rsidP="0098494E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Председатель _____   Е.В. Хрипунов</w:t>
            </w:r>
          </w:p>
          <w:p w:rsidR="0098494E" w:rsidRPr="0098494E" w:rsidRDefault="0098494E" w:rsidP="009849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М.П.</w:t>
            </w:r>
          </w:p>
        </w:tc>
        <w:tc>
          <w:tcPr>
            <w:tcW w:w="4786" w:type="dxa"/>
          </w:tcPr>
          <w:p w:rsidR="0098494E" w:rsidRPr="0098494E" w:rsidRDefault="0098494E" w:rsidP="0098494E">
            <w:pPr>
              <w:tabs>
                <w:tab w:val="left" w:pos="180"/>
                <w:tab w:val="left" w:pos="360"/>
                <w:tab w:val="num" w:pos="14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___________    ……………………</w:t>
            </w:r>
          </w:p>
          <w:p w:rsidR="0098494E" w:rsidRPr="0098494E" w:rsidRDefault="0098494E" w:rsidP="0098494E">
            <w:pPr>
              <w:tabs>
                <w:tab w:val="left" w:pos="180"/>
                <w:tab w:val="left" w:pos="360"/>
                <w:tab w:val="num" w:pos="14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984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</w:t>
            </w:r>
          </w:p>
          <w:p w:rsidR="0098494E" w:rsidRPr="0098494E" w:rsidRDefault="0098494E" w:rsidP="0098494E">
            <w:pPr>
              <w:tabs>
                <w:tab w:val="left" w:pos="180"/>
                <w:tab w:val="left" w:pos="360"/>
                <w:tab w:val="num" w:pos="14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221EF" w:rsidRDefault="00AA5D25"/>
    <w:sectPr w:rsidR="009221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494E"/>
    <w:rsid w:val="001E4588"/>
    <w:rsid w:val="00487E88"/>
    <w:rsid w:val="005324F2"/>
    <w:rsid w:val="008F1988"/>
    <w:rsid w:val="0098494E"/>
    <w:rsid w:val="00AA5D25"/>
    <w:rsid w:val="00F01EFB"/>
    <w:rsid w:val="00F959DC"/>
    <w:rsid w:val="00FD2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9DF5729"/>
  <w15:chartTrackingRefBased/>
  <w15:docId w15:val="{F0D767C8-C983-4D0C-9E0C-AA8CCA479A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98494E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2301</Words>
  <Characters>13120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n.sasova</dc:creator>
  <cp:keywords/>
  <dc:description/>
  <cp:lastModifiedBy>n.sasova</cp:lastModifiedBy>
  <cp:revision>2</cp:revision>
  <dcterms:created xsi:type="dcterms:W3CDTF">2025-03-04T07:09:00Z</dcterms:created>
  <dcterms:modified xsi:type="dcterms:W3CDTF">2025-03-04T07:09:00Z</dcterms:modified>
</cp:coreProperties>
</file>