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99E" w:rsidRPr="008C099E" w:rsidRDefault="008C099E" w:rsidP="008C099E">
      <w:pPr>
        <w:ind w:right="-1"/>
        <w:jc w:val="center"/>
        <w:rPr>
          <w:rFonts w:ascii="Times New Roman" w:hAnsi="Times New Roman"/>
          <w:noProof/>
          <w:color w:val="auto"/>
        </w:rPr>
      </w:pPr>
      <w:r w:rsidRPr="008C099E">
        <w:rPr>
          <w:rFonts w:ascii="Times New Roman" w:hAnsi="Times New Roman"/>
          <w:noProof/>
          <w:color w:val="auto"/>
        </w:rPr>
        <w:drawing>
          <wp:inline distT="0" distB="0" distL="0" distR="0">
            <wp:extent cx="72707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8C099E" w:rsidRPr="008C099E" w:rsidRDefault="008C099E" w:rsidP="008C099E">
      <w:pPr>
        <w:ind w:right="-1"/>
        <w:jc w:val="center"/>
        <w:rPr>
          <w:rFonts w:ascii="Times New Roman" w:hAnsi="Times New Roman"/>
          <w:color w:val="auto"/>
        </w:rPr>
      </w:pPr>
    </w:p>
    <w:p w:rsidR="008C099E" w:rsidRPr="008C099E" w:rsidRDefault="008C099E" w:rsidP="008C099E">
      <w:pPr>
        <w:ind w:right="-1"/>
        <w:jc w:val="center"/>
        <w:rPr>
          <w:rFonts w:ascii="Times New Roman" w:hAnsi="Times New Roman"/>
          <w:b/>
          <w:caps/>
          <w:noProof/>
          <w:color w:val="auto"/>
          <w:sz w:val="28"/>
          <w:szCs w:val="28"/>
        </w:rPr>
      </w:pPr>
      <w:r w:rsidRPr="008C099E">
        <w:rPr>
          <w:rFonts w:ascii="Times New Roman" w:hAnsi="Times New Roman"/>
          <w:b/>
          <w:caps/>
          <w:noProof/>
          <w:color w:val="auto"/>
          <w:sz w:val="28"/>
          <w:szCs w:val="28"/>
        </w:rPr>
        <w:t>администрациЯ грабовского СЕЛЬСОВЕТА</w:t>
      </w:r>
    </w:p>
    <w:p w:rsidR="008C099E" w:rsidRPr="008C099E" w:rsidRDefault="008C099E" w:rsidP="008C099E">
      <w:pPr>
        <w:ind w:right="-1"/>
        <w:jc w:val="center"/>
        <w:rPr>
          <w:rFonts w:ascii="Times New Roman" w:hAnsi="Times New Roman"/>
          <w:b/>
          <w:color w:val="auto"/>
          <w:sz w:val="28"/>
          <w:szCs w:val="28"/>
        </w:rPr>
      </w:pPr>
      <w:r w:rsidRPr="008C099E">
        <w:rPr>
          <w:rFonts w:ascii="Times New Roman" w:hAnsi="Times New Roman"/>
          <w:b/>
          <w:color w:val="auto"/>
          <w:sz w:val="28"/>
          <w:szCs w:val="28"/>
        </w:rPr>
        <w:t>БЕССОНОВСКОГО РАЙОНА ПЕНЗЕНСКОЙ ОБЛАСТИ</w:t>
      </w:r>
    </w:p>
    <w:p w:rsidR="008C099E" w:rsidRPr="008C099E" w:rsidRDefault="008C099E" w:rsidP="008C099E">
      <w:pPr>
        <w:tabs>
          <w:tab w:val="center" w:pos="5103"/>
          <w:tab w:val="left" w:pos="8949"/>
          <w:tab w:val="left" w:pos="9210"/>
        </w:tabs>
        <w:spacing w:before="120" w:after="240"/>
        <w:rPr>
          <w:rFonts w:ascii="Times New Roman" w:hAnsi="Times New Roman"/>
          <w:b/>
          <w:color w:val="auto"/>
          <w:sz w:val="28"/>
          <w:szCs w:val="28"/>
        </w:rPr>
      </w:pPr>
      <w:r w:rsidRPr="008C099E">
        <w:rPr>
          <w:rFonts w:ascii="Times New Roman" w:hAnsi="Times New Roman"/>
          <w:b/>
          <w:color w:val="auto"/>
          <w:sz w:val="28"/>
          <w:szCs w:val="28"/>
        </w:rPr>
        <w:tab/>
        <w:t>ПОСТАНОВЛЕНИЕ</w:t>
      </w:r>
    </w:p>
    <w:p w:rsidR="005A28B6" w:rsidRPr="00502331" w:rsidRDefault="005A28B6" w:rsidP="005A28B6">
      <w:pPr>
        <w:tabs>
          <w:tab w:val="left" w:pos="8949"/>
          <w:tab w:val="left" w:pos="9210"/>
        </w:tabs>
        <w:spacing w:before="120" w:after="240"/>
        <w:jc w:val="center"/>
        <w:rPr>
          <w:rFonts w:ascii="Times New Roman" w:hAnsi="Times New Roman"/>
          <w:color w:val="auto"/>
        </w:rPr>
      </w:pPr>
      <w:r w:rsidRPr="00502331">
        <w:rPr>
          <w:rFonts w:ascii="Times New Roman" w:hAnsi="Times New Roman"/>
          <w:color w:val="auto"/>
        </w:rPr>
        <w:t>с. Грабово</w:t>
      </w:r>
    </w:p>
    <w:p w:rsidR="005A28B6" w:rsidRPr="00502331" w:rsidRDefault="005A28B6" w:rsidP="005A28B6">
      <w:pPr>
        <w:tabs>
          <w:tab w:val="left" w:pos="8892"/>
        </w:tabs>
        <w:rPr>
          <w:rFonts w:ascii="Times New Roman" w:hAnsi="Times New Roman"/>
          <w:color w:val="auto"/>
          <w:sz w:val="28"/>
          <w:szCs w:val="28"/>
        </w:rPr>
      </w:pPr>
      <w:r w:rsidRPr="00502331">
        <w:rPr>
          <w:rFonts w:ascii="Times New Roman" w:hAnsi="Times New Roman"/>
          <w:color w:val="auto"/>
          <w:sz w:val="28"/>
          <w:szCs w:val="28"/>
        </w:rPr>
        <w:t>« 2</w:t>
      </w:r>
      <w:r>
        <w:rPr>
          <w:rFonts w:ascii="Times New Roman" w:hAnsi="Times New Roman"/>
          <w:color w:val="auto"/>
          <w:sz w:val="28"/>
          <w:szCs w:val="28"/>
        </w:rPr>
        <w:t>5</w:t>
      </w:r>
      <w:r w:rsidRPr="00502331">
        <w:rPr>
          <w:rFonts w:ascii="Times New Roman" w:hAnsi="Times New Roman"/>
          <w:color w:val="auto"/>
          <w:sz w:val="28"/>
          <w:szCs w:val="28"/>
        </w:rPr>
        <w:t xml:space="preserve"> » </w:t>
      </w:r>
      <w:r>
        <w:rPr>
          <w:rFonts w:ascii="Times New Roman" w:hAnsi="Times New Roman"/>
          <w:color w:val="auto"/>
          <w:sz w:val="28"/>
          <w:szCs w:val="28"/>
        </w:rPr>
        <w:t>марта</w:t>
      </w:r>
      <w:r w:rsidRPr="00502331">
        <w:rPr>
          <w:rFonts w:ascii="Times New Roman" w:hAnsi="Times New Roman"/>
          <w:color w:val="auto"/>
          <w:sz w:val="28"/>
          <w:szCs w:val="28"/>
        </w:rPr>
        <w:t xml:space="preserve"> 202</w:t>
      </w:r>
      <w:r>
        <w:rPr>
          <w:rFonts w:ascii="Times New Roman" w:hAnsi="Times New Roman"/>
          <w:color w:val="auto"/>
          <w:sz w:val="28"/>
          <w:szCs w:val="28"/>
        </w:rPr>
        <w:t>4</w:t>
      </w:r>
      <w:r w:rsidRPr="00502331">
        <w:rPr>
          <w:rFonts w:ascii="Times New Roman" w:hAnsi="Times New Roman"/>
          <w:color w:val="auto"/>
          <w:sz w:val="28"/>
          <w:szCs w:val="28"/>
        </w:rPr>
        <w:t xml:space="preserve"> г.                                                                                          № </w:t>
      </w:r>
      <w:r>
        <w:rPr>
          <w:rFonts w:ascii="Times New Roman" w:hAnsi="Times New Roman"/>
          <w:color w:val="auto"/>
          <w:sz w:val="28"/>
          <w:szCs w:val="28"/>
        </w:rPr>
        <w:t>38</w:t>
      </w:r>
    </w:p>
    <w:p w:rsidR="008C099E" w:rsidRPr="008C099E" w:rsidRDefault="008C099E" w:rsidP="008C099E">
      <w:pPr>
        <w:tabs>
          <w:tab w:val="left" w:pos="8892"/>
        </w:tabs>
        <w:rPr>
          <w:color w:val="auto"/>
        </w:rPr>
      </w:pPr>
    </w:p>
    <w:p w:rsidR="009171F2" w:rsidRPr="008C099E" w:rsidRDefault="0030338F" w:rsidP="009B30BA">
      <w:pPr>
        <w:pStyle w:val="20"/>
        <w:shd w:val="clear" w:color="auto" w:fill="auto"/>
        <w:spacing w:line="240" w:lineRule="auto"/>
        <w:jc w:val="center"/>
        <w:rPr>
          <w:rFonts w:eastAsia="Arial Unicode MS"/>
          <w:bCs w:val="0"/>
          <w:color w:val="auto"/>
          <w:sz w:val="28"/>
          <w:szCs w:val="28"/>
        </w:rPr>
      </w:pPr>
      <w:r w:rsidRPr="008C099E">
        <w:rPr>
          <w:rFonts w:eastAsia="Arial Unicode MS"/>
          <w:bCs w:val="0"/>
          <w:color w:val="auto"/>
          <w:sz w:val="28"/>
          <w:szCs w:val="28"/>
        </w:rPr>
        <w:t xml:space="preserve">Об утверждении Программы профилактики рисков причинения вреда (ущерба) охраняемым законом ценностям на </w:t>
      </w:r>
      <w:r w:rsidR="005829CC">
        <w:rPr>
          <w:rFonts w:eastAsia="Arial Unicode MS"/>
          <w:bCs w:val="0"/>
          <w:color w:val="auto"/>
          <w:sz w:val="28"/>
          <w:szCs w:val="28"/>
        </w:rPr>
        <w:t>2024</w:t>
      </w:r>
      <w:r w:rsidRPr="008C099E">
        <w:rPr>
          <w:rFonts w:eastAsia="Arial Unicode MS"/>
          <w:bCs w:val="0"/>
          <w:color w:val="auto"/>
          <w:sz w:val="28"/>
          <w:szCs w:val="28"/>
        </w:rPr>
        <w:t xml:space="preserve"> год в рамках муниципального контроля </w:t>
      </w:r>
      <w:r w:rsidR="00942B0A" w:rsidRPr="008C099E">
        <w:rPr>
          <w:rFonts w:eastAsia="Arial Unicode MS"/>
          <w:bCs w:val="0"/>
          <w:color w:val="auto"/>
          <w:sz w:val="28"/>
          <w:szCs w:val="28"/>
        </w:rPr>
        <w:t>на автомобильном транспорте и в дорожном хозяйстве</w:t>
      </w:r>
      <w:r w:rsidR="00973DCB" w:rsidRPr="008C099E">
        <w:rPr>
          <w:rFonts w:eastAsia="Arial Unicode MS"/>
          <w:bCs w:val="0"/>
          <w:color w:val="auto"/>
          <w:sz w:val="28"/>
          <w:szCs w:val="28"/>
        </w:rPr>
        <w:t xml:space="preserve"> в границах населенных пунктов</w:t>
      </w:r>
      <w:r w:rsidR="008C099E" w:rsidRPr="008C099E">
        <w:rPr>
          <w:rFonts w:eastAsia="Arial Unicode MS"/>
          <w:bCs w:val="0"/>
          <w:color w:val="auto"/>
          <w:sz w:val="28"/>
          <w:szCs w:val="28"/>
        </w:rPr>
        <w:t xml:space="preserve"> Грабовского</w:t>
      </w:r>
      <w:r w:rsidRPr="008C099E">
        <w:rPr>
          <w:rFonts w:eastAsia="Arial Unicode MS"/>
          <w:bCs w:val="0"/>
          <w:color w:val="auto"/>
          <w:sz w:val="28"/>
          <w:szCs w:val="28"/>
        </w:rPr>
        <w:t xml:space="preserve"> сельсовета Бессоновского района Пензенской области</w:t>
      </w:r>
    </w:p>
    <w:p w:rsidR="009B30BA" w:rsidRPr="008C099E" w:rsidRDefault="009B30BA" w:rsidP="009B30BA">
      <w:pPr>
        <w:pStyle w:val="20"/>
        <w:shd w:val="clear" w:color="auto" w:fill="auto"/>
        <w:spacing w:line="240" w:lineRule="auto"/>
        <w:jc w:val="center"/>
        <w:rPr>
          <w:rFonts w:eastAsia="Arial Unicode MS"/>
          <w:bCs w:val="0"/>
          <w:color w:val="auto"/>
          <w:sz w:val="28"/>
          <w:szCs w:val="28"/>
        </w:rPr>
      </w:pPr>
    </w:p>
    <w:p w:rsidR="0017526E" w:rsidRPr="008C099E" w:rsidRDefault="0030338F" w:rsidP="00942B0A">
      <w:pPr>
        <w:pStyle w:val="ae"/>
        <w:shd w:val="clear" w:color="auto" w:fill="FFFFFF"/>
        <w:spacing w:before="97" w:after="97"/>
        <w:ind w:firstLine="567"/>
        <w:jc w:val="both"/>
        <w:rPr>
          <w:rFonts w:eastAsia="Arial Unicode MS"/>
          <w:sz w:val="28"/>
          <w:szCs w:val="28"/>
        </w:rPr>
      </w:pPr>
      <w:r w:rsidRPr="008C099E">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C099E" w:rsidRPr="008C099E">
        <w:rPr>
          <w:rFonts w:eastAsia="Arial Unicode MS"/>
          <w:sz w:val="28"/>
          <w:szCs w:val="28"/>
        </w:rPr>
        <w:t xml:space="preserve"> </w:t>
      </w:r>
      <w:r w:rsidR="00294DCB" w:rsidRPr="008C099E">
        <w:rPr>
          <w:rFonts w:eastAsia="Arial Unicode MS"/>
          <w:sz w:val="28"/>
          <w:szCs w:val="28"/>
        </w:rPr>
        <w:t xml:space="preserve">решением Комитета местного самоуправления Грабовского сельсовета Бессоновского района Пензенской области от </w:t>
      </w:r>
      <w:r w:rsidR="008C099E" w:rsidRPr="008C099E">
        <w:rPr>
          <w:rFonts w:eastAsia="Arial Unicode MS"/>
          <w:sz w:val="28"/>
          <w:szCs w:val="28"/>
        </w:rPr>
        <w:t>30.09</w:t>
      </w:r>
      <w:r w:rsidR="00973DCB" w:rsidRPr="008C099E">
        <w:rPr>
          <w:rFonts w:eastAsia="Arial Unicode MS"/>
          <w:sz w:val="28"/>
          <w:szCs w:val="28"/>
        </w:rPr>
        <w:t>.2021</w:t>
      </w:r>
      <w:r w:rsidR="00294DCB" w:rsidRPr="008C099E">
        <w:rPr>
          <w:rFonts w:eastAsia="Arial Unicode MS"/>
          <w:sz w:val="28"/>
          <w:szCs w:val="28"/>
        </w:rPr>
        <w:t xml:space="preserve"> </w:t>
      </w:r>
      <w:r w:rsidR="008C099E" w:rsidRPr="008C099E">
        <w:rPr>
          <w:rFonts w:eastAsia="Arial Unicode MS"/>
          <w:sz w:val="28"/>
          <w:szCs w:val="28"/>
        </w:rPr>
        <w:t xml:space="preserve">г. </w:t>
      </w:r>
      <w:r w:rsidR="00294DCB" w:rsidRPr="008C099E">
        <w:rPr>
          <w:rFonts w:eastAsia="Arial Unicode MS"/>
          <w:sz w:val="28"/>
          <w:szCs w:val="28"/>
        </w:rPr>
        <w:t xml:space="preserve">№ </w:t>
      </w:r>
      <w:r w:rsidR="008C099E" w:rsidRPr="008C099E">
        <w:rPr>
          <w:rFonts w:eastAsia="Arial Unicode MS"/>
          <w:sz w:val="28"/>
          <w:szCs w:val="28"/>
        </w:rPr>
        <w:t>150-32/3</w:t>
      </w:r>
      <w:r w:rsidR="00294DCB" w:rsidRPr="008C099E">
        <w:rPr>
          <w:rFonts w:eastAsia="Arial Unicode MS"/>
          <w:sz w:val="28"/>
          <w:szCs w:val="28"/>
        </w:rPr>
        <w:t xml:space="preserve"> «</w:t>
      </w:r>
      <w:r w:rsidR="00942B0A" w:rsidRPr="008C099E">
        <w:rPr>
          <w:rFonts w:eastAsia="Arial Unicode MS"/>
          <w:sz w:val="28"/>
          <w:szCs w:val="28"/>
        </w:rPr>
        <w:t xml:space="preserve">Об утверждении Положения о муниципальном контроле на автомобильном транспорте и в дорожном хозяйстве на территории </w:t>
      </w:r>
      <w:r w:rsidR="008C099E" w:rsidRPr="008C099E">
        <w:rPr>
          <w:rFonts w:eastAsia="Arial Unicode MS"/>
          <w:sz w:val="28"/>
          <w:szCs w:val="28"/>
        </w:rPr>
        <w:t>Грабовского</w:t>
      </w:r>
      <w:r w:rsidR="00942B0A" w:rsidRPr="008C099E">
        <w:rPr>
          <w:rFonts w:eastAsia="Arial Unicode MS"/>
          <w:sz w:val="28"/>
          <w:szCs w:val="28"/>
        </w:rPr>
        <w:t xml:space="preserve"> сельсовета Бессоновского района Пензенской области</w:t>
      </w:r>
      <w:r w:rsidR="00294DCB" w:rsidRPr="008C099E">
        <w:rPr>
          <w:rFonts w:eastAsia="Arial Unicode MS"/>
          <w:sz w:val="28"/>
          <w:szCs w:val="28"/>
        </w:rPr>
        <w:t>»,</w:t>
      </w:r>
      <w:r w:rsidRPr="008C099E">
        <w:rPr>
          <w:rFonts w:eastAsia="Arial Unicode MS"/>
          <w:sz w:val="28"/>
          <w:szCs w:val="28"/>
        </w:rPr>
        <w:t xml:space="preserve">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008C099E" w:rsidRPr="008C099E">
        <w:rPr>
          <w:rFonts w:eastAsia="Arial Unicode MS"/>
          <w:sz w:val="28"/>
          <w:szCs w:val="28"/>
        </w:rPr>
        <w:t>Грабовского</w:t>
      </w:r>
      <w:r w:rsidRPr="008C099E">
        <w:rPr>
          <w:rFonts w:eastAsia="Arial Unicode MS"/>
          <w:sz w:val="28"/>
          <w:szCs w:val="28"/>
        </w:rPr>
        <w:t xml:space="preserve"> сельсовета Бессоновского района Пензенской области, </w:t>
      </w:r>
      <w:r w:rsidR="0017526E" w:rsidRPr="008C099E">
        <w:rPr>
          <w:rFonts w:eastAsia="Arial Unicode MS"/>
          <w:sz w:val="28"/>
          <w:szCs w:val="28"/>
        </w:rPr>
        <w:t xml:space="preserve">администрация </w:t>
      </w:r>
      <w:r w:rsidR="008C099E" w:rsidRPr="008C099E">
        <w:rPr>
          <w:rFonts w:eastAsia="Arial Unicode MS"/>
          <w:sz w:val="28"/>
          <w:szCs w:val="28"/>
        </w:rPr>
        <w:t>Грабовского</w:t>
      </w:r>
      <w:r w:rsidR="0017526E" w:rsidRPr="008C099E">
        <w:rPr>
          <w:rFonts w:eastAsia="Arial Unicode MS"/>
          <w:sz w:val="28"/>
          <w:szCs w:val="28"/>
        </w:rPr>
        <w:t xml:space="preserve"> сельсовета</w:t>
      </w:r>
      <w:r w:rsidRPr="008C099E">
        <w:rPr>
          <w:rFonts w:eastAsia="Arial Unicode MS"/>
          <w:sz w:val="28"/>
          <w:szCs w:val="28"/>
        </w:rPr>
        <w:t xml:space="preserve"> Бессоновского района Пензенской области</w:t>
      </w:r>
      <w:r w:rsidR="0017526E" w:rsidRPr="008C099E">
        <w:rPr>
          <w:rFonts w:eastAsia="Arial Unicode MS"/>
          <w:sz w:val="28"/>
          <w:szCs w:val="28"/>
        </w:rPr>
        <w:t xml:space="preserve"> постановляет:</w:t>
      </w:r>
    </w:p>
    <w:p w:rsidR="0017526E" w:rsidRPr="008C099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C099E">
        <w:rPr>
          <w:rFonts w:eastAsia="Arial Unicode MS"/>
          <w:sz w:val="28"/>
          <w:szCs w:val="28"/>
        </w:rPr>
        <w:t xml:space="preserve">1. </w:t>
      </w:r>
      <w:r w:rsidR="004A6ACC" w:rsidRPr="008C099E">
        <w:rPr>
          <w:rFonts w:eastAsia="Arial Unicode MS"/>
          <w:sz w:val="28"/>
          <w:szCs w:val="28"/>
        </w:rPr>
        <w:t xml:space="preserve">Утвердить прилагаемую Программу профилактики рисков причинения вреда (ущерба) охраняемым законом ценностям на </w:t>
      </w:r>
      <w:r w:rsidR="005829CC">
        <w:rPr>
          <w:rFonts w:eastAsia="Arial Unicode MS"/>
          <w:sz w:val="28"/>
          <w:szCs w:val="28"/>
        </w:rPr>
        <w:t>2024</w:t>
      </w:r>
      <w:r w:rsidR="004A6ACC" w:rsidRPr="008C099E">
        <w:rPr>
          <w:rFonts w:eastAsia="Arial Unicode MS"/>
          <w:sz w:val="28"/>
          <w:szCs w:val="28"/>
        </w:rPr>
        <w:t xml:space="preserve"> год в рамках муниципального контроля </w:t>
      </w:r>
      <w:r w:rsidR="009149D4" w:rsidRPr="008C099E">
        <w:rPr>
          <w:rFonts w:eastAsia="Arial Unicode MS"/>
          <w:sz w:val="28"/>
          <w:szCs w:val="28"/>
        </w:rPr>
        <w:t>на автомобильном транспорте и в дорожном хозяйстве</w:t>
      </w:r>
      <w:r w:rsidR="008C099E" w:rsidRPr="008C099E">
        <w:rPr>
          <w:rFonts w:eastAsia="Arial Unicode MS"/>
          <w:sz w:val="28"/>
          <w:szCs w:val="28"/>
        </w:rPr>
        <w:t xml:space="preserve"> </w:t>
      </w:r>
      <w:r w:rsidR="00973DCB" w:rsidRPr="008C099E">
        <w:rPr>
          <w:rFonts w:eastAsia="Arial Unicode MS"/>
          <w:sz w:val="28"/>
          <w:szCs w:val="28"/>
        </w:rPr>
        <w:t>в границах населенных пунктов</w:t>
      </w:r>
      <w:r w:rsidR="008C099E" w:rsidRPr="008C099E">
        <w:rPr>
          <w:rFonts w:eastAsia="Arial Unicode MS"/>
          <w:sz w:val="28"/>
          <w:szCs w:val="28"/>
        </w:rPr>
        <w:t xml:space="preserve"> Грабовского</w:t>
      </w:r>
      <w:r w:rsidR="004A6ACC" w:rsidRPr="008C099E">
        <w:rPr>
          <w:rFonts w:eastAsia="Arial Unicode MS"/>
          <w:sz w:val="28"/>
          <w:szCs w:val="28"/>
        </w:rPr>
        <w:t xml:space="preserve"> сельсовета Бессоновского района Пензенской области.</w:t>
      </w:r>
    </w:p>
    <w:p w:rsidR="009B30BA" w:rsidRDefault="005829CC" w:rsidP="009149D4">
      <w:pPr>
        <w:pStyle w:val="20"/>
        <w:shd w:val="clear" w:color="auto" w:fill="auto"/>
        <w:spacing w:line="240" w:lineRule="auto"/>
        <w:ind w:firstLine="567"/>
        <w:rPr>
          <w:b w:val="0"/>
          <w:color w:val="auto"/>
          <w:sz w:val="28"/>
          <w:szCs w:val="28"/>
        </w:rPr>
      </w:pPr>
      <w:r>
        <w:rPr>
          <w:b w:val="0"/>
          <w:color w:val="auto"/>
          <w:sz w:val="28"/>
          <w:szCs w:val="28"/>
        </w:rPr>
        <w:t>2</w:t>
      </w:r>
      <w:r w:rsidR="00973DCB" w:rsidRPr="008C099E">
        <w:rPr>
          <w:b w:val="0"/>
          <w:color w:val="auto"/>
          <w:sz w:val="28"/>
          <w:szCs w:val="28"/>
        </w:rPr>
        <w:t xml:space="preserve">. </w:t>
      </w:r>
      <w:r w:rsidR="009B30BA" w:rsidRPr="008C099E">
        <w:rPr>
          <w:b w:val="0"/>
          <w:color w:val="auto"/>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r w:rsidR="00AA0A41" w:rsidRPr="008C099E">
        <w:rPr>
          <w:b w:val="0"/>
          <w:color w:val="auto"/>
          <w:sz w:val="28"/>
          <w:szCs w:val="28"/>
        </w:rPr>
        <w:t>Бессоновского района Пензенской области</w:t>
      </w:r>
      <w:r w:rsidR="009B30BA" w:rsidRPr="008C099E">
        <w:rPr>
          <w:b w:val="0"/>
          <w:color w:val="auto"/>
          <w:sz w:val="28"/>
          <w:szCs w:val="28"/>
        </w:rPr>
        <w:t xml:space="preserve"> в информационно-телекоммуникационной сети «Интернет».</w:t>
      </w:r>
    </w:p>
    <w:p w:rsidR="00090664" w:rsidRPr="008C099E" w:rsidRDefault="00090664" w:rsidP="00090664">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3.</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Pr>
          <w:rFonts w:eastAsia="Arial Unicode MS"/>
          <w:b w:val="0"/>
          <w:bCs w:val="0"/>
          <w:color w:val="auto"/>
          <w:sz w:val="28"/>
          <w:szCs w:val="28"/>
        </w:rPr>
        <w:t xml:space="preserve">22.11.2022 </w:t>
      </w:r>
      <w:r w:rsidRPr="008C099E">
        <w:rPr>
          <w:rFonts w:eastAsia="Arial Unicode MS"/>
          <w:b w:val="0"/>
          <w:bCs w:val="0"/>
          <w:color w:val="auto"/>
          <w:sz w:val="28"/>
          <w:szCs w:val="28"/>
        </w:rPr>
        <w:t>г. №</w:t>
      </w:r>
      <w:r>
        <w:rPr>
          <w:rFonts w:eastAsia="Arial Unicode MS"/>
          <w:b w:val="0"/>
          <w:bCs w:val="0"/>
          <w:color w:val="auto"/>
          <w:sz w:val="28"/>
          <w:szCs w:val="28"/>
        </w:rPr>
        <w:t xml:space="preserve">253 </w:t>
      </w:r>
      <w:r w:rsidRPr="008C099E">
        <w:rPr>
          <w:rFonts w:eastAsia="Arial Unicode MS"/>
          <w:b w:val="0"/>
          <w:bCs w:val="0"/>
          <w:color w:val="auto"/>
          <w:sz w:val="28"/>
          <w:szCs w:val="28"/>
        </w:rPr>
        <w:t xml:space="preserve">«Об утверждении Программы профилактики рисков причинения вреда (ущерба) </w:t>
      </w:r>
      <w:r w:rsidRPr="008C099E">
        <w:rPr>
          <w:rFonts w:eastAsia="Arial Unicode MS"/>
          <w:b w:val="0"/>
          <w:bCs w:val="0"/>
          <w:color w:val="auto"/>
          <w:sz w:val="28"/>
          <w:szCs w:val="28"/>
        </w:rPr>
        <w:lastRenderedPageBreak/>
        <w:t>охраняемым законом ценностям на 202</w:t>
      </w:r>
      <w:r>
        <w:rPr>
          <w:rFonts w:eastAsia="Arial Unicode MS"/>
          <w:b w:val="0"/>
          <w:bCs w:val="0"/>
          <w:color w:val="auto"/>
          <w:sz w:val="28"/>
          <w:szCs w:val="28"/>
        </w:rPr>
        <w:t>3</w:t>
      </w:r>
      <w:r w:rsidRPr="008C099E">
        <w:rPr>
          <w:rFonts w:eastAsia="Arial Unicode MS"/>
          <w:b w:val="0"/>
          <w:bCs w:val="0"/>
          <w:color w:val="auto"/>
          <w:sz w:val="28"/>
          <w:szCs w:val="28"/>
        </w:rPr>
        <w:t xml:space="preserve">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9B30BA" w:rsidRPr="008C099E" w:rsidRDefault="008F21D7" w:rsidP="004A6ACC">
      <w:pPr>
        <w:pStyle w:val="ac"/>
        <w:tabs>
          <w:tab w:val="left" w:pos="1094"/>
        </w:tabs>
        <w:ind w:left="0" w:firstLine="567"/>
        <w:jc w:val="both"/>
        <w:rPr>
          <w:color w:val="auto"/>
          <w:sz w:val="28"/>
          <w:szCs w:val="28"/>
        </w:rPr>
      </w:pPr>
      <w:r w:rsidRPr="008C099E">
        <w:rPr>
          <w:rFonts w:ascii="Times New Roman" w:hAnsi="Times New Roman" w:cs="Times New Roman"/>
          <w:color w:val="auto"/>
          <w:sz w:val="28"/>
          <w:szCs w:val="28"/>
        </w:rPr>
        <w:t>4</w:t>
      </w:r>
      <w:r w:rsidR="004A6ACC"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Настоящее постановление вступает в силу на следующий день после дня его официального опубликования</w:t>
      </w:r>
      <w:r w:rsidR="004A6ACC" w:rsidRPr="008C099E">
        <w:rPr>
          <w:rFonts w:ascii="Times New Roman" w:hAnsi="Times New Roman" w:cs="Times New Roman"/>
          <w:color w:val="auto"/>
          <w:sz w:val="28"/>
          <w:szCs w:val="28"/>
        </w:rPr>
        <w:t xml:space="preserve"> и распространяется на правоотношения</w:t>
      </w:r>
      <w:r w:rsidR="00350C39">
        <w:rPr>
          <w:rFonts w:ascii="Times New Roman" w:hAnsi="Times New Roman" w:cs="Times New Roman"/>
          <w:color w:val="auto"/>
          <w:sz w:val="28"/>
          <w:szCs w:val="28"/>
        </w:rPr>
        <w:t xml:space="preserve"> </w:t>
      </w:r>
      <w:r w:rsidR="009149D4" w:rsidRPr="008C099E">
        <w:rPr>
          <w:rFonts w:ascii="Times New Roman" w:hAnsi="Times New Roman" w:cs="Times New Roman"/>
          <w:color w:val="auto"/>
          <w:sz w:val="28"/>
          <w:szCs w:val="28"/>
        </w:rPr>
        <w:t>возникшие</w:t>
      </w:r>
      <w:r w:rsidR="004A6ACC" w:rsidRPr="008C099E">
        <w:rPr>
          <w:rFonts w:ascii="Times New Roman" w:hAnsi="Times New Roman" w:cs="Times New Roman"/>
          <w:color w:val="auto"/>
          <w:sz w:val="28"/>
          <w:szCs w:val="28"/>
        </w:rPr>
        <w:t xml:space="preserve"> с 01.01.</w:t>
      </w:r>
      <w:r w:rsidR="005829CC">
        <w:rPr>
          <w:rFonts w:ascii="Times New Roman" w:hAnsi="Times New Roman" w:cs="Times New Roman"/>
          <w:color w:val="auto"/>
          <w:sz w:val="28"/>
          <w:szCs w:val="28"/>
        </w:rPr>
        <w:t>2024</w:t>
      </w:r>
      <w:r w:rsidR="004A6ACC" w:rsidRPr="008C099E">
        <w:rPr>
          <w:rFonts w:ascii="Times New Roman" w:hAnsi="Times New Roman" w:cs="Times New Roman"/>
          <w:color w:val="auto"/>
          <w:sz w:val="28"/>
          <w:szCs w:val="28"/>
        </w:rPr>
        <w:t xml:space="preserve"> года</w:t>
      </w:r>
      <w:r w:rsidR="009B30BA" w:rsidRPr="008C099E">
        <w:rPr>
          <w:rFonts w:ascii="Times New Roman" w:hAnsi="Times New Roman" w:cs="Times New Roman"/>
          <w:color w:val="auto"/>
          <w:sz w:val="28"/>
          <w:szCs w:val="28"/>
        </w:rPr>
        <w:t>.</w:t>
      </w:r>
    </w:p>
    <w:p w:rsidR="009B30BA" w:rsidRPr="008C099E" w:rsidRDefault="008F21D7" w:rsidP="004A6ACC">
      <w:pPr>
        <w:pStyle w:val="aa"/>
        <w:tabs>
          <w:tab w:val="left" w:pos="851"/>
        </w:tabs>
        <w:spacing w:after="0" w:line="240" w:lineRule="auto"/>
        <w:ind w:firstLine="567"/>
        <w:jc w:val="both"/>
        <w:rPr>
          <w:rFonts w:ascii="Times New Roman" w:hAnsi="Times New Roman" w:cs="Times New Roman"/>
          <w:color w:val="auto"/>
          <w:sz w:val="28"/>
          <w:szCs w:val="28"/>
        </w:rPr>
      </w:pPr>
      <w:r w:rsidRPr="008C099E">
        <w:rPr>
          <w:rFonts w:ascii="Times New Roman" w:hAnsi="Times New Roman" w:cs="Times New Roman"/>
          <w:color w:val="auto"/>
          <w:sz w:val="28"/>
          <w:szCs w:val="28"/>
        </w:rPr>
        <w:t>5</w:t>
      </w:r>
      <w:r w:rsidR="004A6ACC"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 xml:space="preserve">Контроль за исполнением настоящего постановления возложить на главу администрации </w:t>
      </w:r>
      <w:r w:rsidR="008C099E" w:rsidRPr="008C099E">
        <w:rPr>
          <w:rFonts w:ascii="Times New Roman" w:hAnsi="Times New Roman" w:cs="Times New Roman"/>
          <w:color w:val="auto"/>
          <w:sz w:val="28"/>
          <w:szCs w:val="28"/>
        </w:rPr>
        <w:t>Грабовского</w:t>
      </w:r>
      <w:r w:rsidR="009B30BA" w:rsidRPr="008C099E">
        <w:rPr>
          <w:rFonts w:ascii="Times New Roman" w:hAnsi="Times New Roman" w:cs="Times New Roman"/>
          <w:color w:val="auto"/>
          <w:sz w:val="28"/>
          <w:szCs w:val="28"/>
        </w:rPr>
        <w:t xml:space="preserve"> сельсовета</w:t>
      </w:r>
      <w:r w:rsidR="004A6ACC" w:rsidRPr="008C099E">
        <w:rPr>
          <w:rFonts w:ascii="Times New Roman" w:hAnsi="Times New Roman" w:cs="Times New Roman"/>
          <w:color w:val="auto"/>
          <w:sz w:val="28"/>
          <w:szCs w:val="28"/>
        </w:rPr>
        <w:t xml:space="preserve"> Бессоновского района Пензенской области</w:t>
      </w:r>
      <w:r w:rsidR="009B30BA" w:rsidRPr="008C099E">
        <w:rPr>
          <w:rFonts w:ascii="Times New Roman" w:hAnsi="Times New Roman" w:cs="Times New Roman"/>
          <w:color w:val="auto"/>
          <w:sz w:val="28"/>
          <w:szCs w:val="28"/>
        </w:rPr>
        <w:t>.</w:t>
      </w:r>
    </w:p>
    <w:p w:rsidR="0017526E" w:rsidRPr="008C099E" w:rsidRDefault="0017526E" w:rsidP="009B30BA">
      <w:pPr>
        <w:pStyle w:val="ac"/>
        <w:jc w:val="both"/>
        <w:rPr>
          <w:rFonts w:ascii="Times New Roman" w:hAnsi="Times New Roman" w:cs="Times New Roman"/>
          <w:color w:val="auto"/>
          <w:sz w:val="28"/>
          <w:szCs w:val="28"/>
        </w:rPr>
      </w:pPr>
    </w:p>
    <w:p w:rsidR="008C099E" w:rsidRPr="008C099E" w:rsidRDefault="008C099E" w:rsidP="009B30BA">
      <w:pPr>
        <w:pStyle w:val="ac"/>
        <w:jc w:val="both"/>
        <w:rPr>
          <w:rFonts w:ascii="Times New Roman" w:hAnsi="Times New Roman" w:cs="Times New Roman"/>
          <w:color w:val="auto"/>
          <w:sz w:val="28"/>
          <w:szCs w:val="28"/>
        </w:rPr>
      </w:pPr>
    </w:p>
    <w:p w:rsidR="004A6ACC" w:rsidRPr="008C099E" w:rsidRDefault="009B30BA" w:rsidP="009B30BA">
      <w:pPr>
        <w:pStyle w:val="aa"/>
        <w:tabs>
          <w:tab w:val="left" w:pos="851"/>
          <w:tab w:val="left" w:pos="3975"/>
        </w:tabs>
        <w:spacing w:after="0"/>
        <w:jc w:val="both"/>
        <w:rPr>
          <w:rFonts w:ascii="Times New Roman" w:hAnsi="Times New Roman" w:cs="Times New Roman"/>
          <w:color w:val="auto"/>
          <w:sz w:val="28"/>
          <w:szCs w:val="28"/>
        </w:rPr>
      </w:pPr>
      <w:r w:rsidRPr="008C099E">
        <w:rPr>
          <w:rFonts w:ascii="Times New Roman" w:hAnsi="Times New Roman" w:cs="Times New Roman"/>
          <w:color w:val="auto"/>
          <w:sz w:val="28"/>
          <w:szCs w:val="28"/>
        </w:rPr>
        <w:t>Глава администрации</w:t>
      </w:r>
    </w:p>
    <w:p w:rsidR="009B30BA" w:rsidRPr="008C099E" w:rsidRDefault="008C099E" w:rsidP="009B30BA">
      <w:pPr>
        <w:pStyle w:val="aa"/>
        <w:tabs>
          <w:tab w:val="left" w:pos="851"/>
          <w:tab w:val="left" w:pos="3975"/>
        </w:tabs>
        <w:spacing w:after="0"/>
        <w:jc w:val="both"/>
        <w:rPr>
          <w:color w:val="auto"/>
          <w:sz w:val="28"/>
          <w:szCs w:val="28"/>
        </w:rPr>
      </w:pPr>
      <w:r w:rsidRPr="008C099E">
        <w:rPr>
          <w:rFonts w:ascii="Times New Roman" w:hAnsi="Times New Roman" w:cs="Times New Roman"/>
          <w:color w:val="auto"/>
          <w:sz w:val="28"/>
          <w:szCs w:val="28"/>
        </w:rPr>
        <w:t>Грабовского</w:t>
      </w:r>
      <w:r w:rsidR="009B30BA" w:rsidRPr="008C099E">
        <w:rPr>
          <w:rFonts w:ascii="Times New Roman" w:hAnsi="Times New Roman" w:cs="Times New Roman"/>
          <w:color w:val="auto"/>
          <w:sz w:val="28"/>
          <w:szCs w:val="28"/>
        </w:rPr>
        <w:t xml:space="preserve"> сельсовета              </w:t>
      </w:r>
      <w:r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 xml:space="preserve">        </w:t>
      </w:r>
      <w:r w:rsidRPr="008C099E">
        <w:rPr>
          <w:rFonts w:ascii="Times New Roman" w:hAnsi="Times New Roman" w:cs="Times New Roman"/>
          <w:color w:val="auto"/>
          <w:sz w:val="28"/>
          <w:szCs w:val="28"/>
        </w:rPr>
        <w:t>А.Н.Барашенков</w:t>
      </w:r>
    </w:p>
    <w:p w:rsidR="004A6ACC" w:rsidRPr="008C099E" w:rsidRDefault="004A6ACC">
      <w:pPr>
        <w:pStyle w:val="32"/>
        <w:shd w:val="clear" w:color="auto" w:fill="auto"/>
        <w:spacing w:after="322"/>
        <w:ind w:left="6480" w:right="20"/>
        <w:rPr>
          <w:color w:val="auto"/>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bookmarkStart w:id="0" w:name="_GoBack"/>
      <w:bookmarkEnd w:id="0"/>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C70A7A" w:rsidRPr="008C099E" w:rsidRDefault="00B37760" w:rsidP="00E97893">
      <w:pPr>
        <w:pStyle w:val="32"/>
        <w:shd w:val="clear" w:color="auto" w:fill="auto"/>
        <w:spacing w:after="0"/>
        <w:ind w:left="6480" w:right="20"/>
        <w:rPr>
          <w:color w:val="auto"/>
          <w:sz w:val="24"/>
          <w:szCs w:val="24"/>
        </w:rPr>
      </w:pPr>
      <w:r w:rsidRPr="008C099E">
        <w:rPr>
          <w:color w:val="auto"/>
          <w:sz w:val="24"/>
          <w:szCs w:val="24"/>
        </w:rPr>
        <w:lastRenderedPageBreak/>
        <w:t>П</w:t>
      </w:r>
      <w:r w:rsidR="00C45D82" w:rsidRPr="008C099E">
        <w:rPr>
          <w:color w:val="auto"/>
          <w:sz w:val="24"/>
          <w:szCs w:val="24"/>
        </w:rPr>
        <w:t xml:space="preserve">риложение </w:t>
      </w:r>
    </w:p>
    <w:p w:rsidR="00E97893" w:rsidRPr="008C099E" w:rsidRDefault="00C45D82" w:rsidP="00E97893">
      <w:pPr>
        <w:pStyle w:val="32"/>
        <w:shd w:val="clear" w:color="auto" w:fill="auto"/>
        <w:spacing w:after="0"/>
        <w:ind w:left="6480" w:right="20"/>
        <w:rPr>
          <w:color w:val="auto"/>
          <w:sz w:val="24"/>
          <w:szCs w:val="24"/>
        </w:rPr>
      </w:pPr>
      <w:r w:rsidRPr="008C099E">
        <w:rPr>
          <w:color w:val="auto"/>
          <w:sz w:val="24"/>
          <w:szCs w:val="24"/>
        </w:rPr>
        <w:t xml:space="preserve">к постановлению администрации </w:t>
      </w:r>
      <w:r w:rsidR="008C099E" w:rsidRPr="008C099E">
        <w:rPr>
          <w:color w:val="auto"/>
          <w:sz w:val="24"/>
          <w:szCs w:val="24"/>
        </w:rPr>
        <w:t>Грабовского</w:t>
      </w:r>
      <w:r w:rsidR="002C240E" w:rsidRPr="008C099E">
        <w:rPr>
          <w:color w:val="auto"/>
          <w:sz w:val="24"/>
          <w:szCs w:val="24"/>
        </w:rPr>
        <w:t xml:space="preserve"> сельсовета </w:t>
      </w:r>
      <w:r w:rsidR="00E97893" w:rsidRPr="008C099E">
        <w:rPr>
          <w:color w:val="auto"/>
          <w:sz w:val="24"/>
          <w:szCs w:val="24"/>
        </w:rPr>
        <w:t xml:space="preserve"> Бессоновского района Пензенской области </w:t>
      </w:r>
      <w:r w:rsidR="005A28B6">
        <w:rPr>
          <w:color w:val="auto"/>
          <w:sz w:val="24"/>
          <w:szCs w:val="24"/>
        </w:rPr>
        <w:t>от 25.03.2024г. №38</w:t>
      </w:r>
    </w:p>
    <w:p w:rsidR="0017526E" w:rsidRPr="008C099E" w:rsidRDefault="0017526E" w:rsidP="0017526E">
      <w:pPr>
        <w:pStyle w:val="ae"/>
        <w:shd w:val="clear" w:color="auto" w:fill="FFFFFF"/>
        <w:spacing w:before="97" w:beforeAutospacing="0" w:after="97" w:afterAutospacing="0"/>
        <w:jc w:val="center"/>
        <w:rPr>
          <w:rFonts w:ascii="Tahoma" w:hAnsi="Tahoma" w:cs="Tahoma"/>
          <w:sz w:val="17"/>
          <w:szCs w:val="17"/>
        </w:rPr>
      </w:pPr>
      <w:r w:rsidRPr="008C099E">
        <w:rPr>
          <w:rFonts w:ascii="Tahoma" w:hAnsi="Tahoma" w:cs="Tahoma"/>
          <w:b/>
          <w:bCs/>
          <w:sz w:val="17"/>
          <w:szCs w:val="17"/>
        </w:rPr>
        <w:t> </w:t>
      </w:r>
    </w:p>
    <w:p w:rsidR="00E97893" w:rsidRPr="008C099E" w:rsidRDefault="00E97893" w:rsidP="00E97893">
      <w:pPr>
        <w:jc w:val="center"/>
        <w:outlineLvl w:val="0"/>
        <w:rPr>
          <w:rFonts w:ascii="Times New Roman" w:eastAsia="Times New Roman" w:hAnsi="Times New Roman" w:cs="Times New Roman"/>
          <w:b/>
          <w:color w:val="auto"/>
          <w:sz w:val="28"/>
          <w:szCs w:val="28"/>
        </w:rPr>
      </w:pPr>
      <w:bookmarkStart w:id="1" w:name="P29"/>
      <w:bookmarkEnd w:id="1"/>
      <w:r w:rsidRPr="008C099E">
        <w:rPr>
          <w:rFonts w:ascii="Times New Roman" w:eastAsia="Times New Roman" w:hAnsi="Times New Roman" w:cs="Times New Roman"/>
          <w:b/>
          <w:color w:val="auto"/>
          <w:sz w:val="28"/>
          <w:szCs w:val="28"/>
        </w:rPr>
        <w:t xml:space="preserve">Программа </w:t>
      </w:r>
    </w:p>
    <w:p w:rsidR="00E97893" w:rsidRPr="008C099E" w:rsidRDefault="00E97893" w:rsidP="00E97893">
      <w:pPr>
        <w:jc w:val="center"/>
        <w:outlineLvl w:val="0"/>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 xml:space="preserve">профилактики рисков причинения вреда (ущерба) охраняемым законом ценностям на </w:t>
      </w:r>
      <w:r w:rsidR="005829CC">
        <w:rPr>
          <w:rFonts w:ascii="Times New Roman" w:eastAsia="Times New Roman" w:hAnsi="Times New Roman" w:cs="Times New Roman"/>
          <w:b/>
          <w:color w:val="auto"/>
          <w:sz w:val="28"/>
          <w:szCs w:val="28"/>
        </w:rPr>
        <w:t>2024</w:t>
      </w:r>
      <w:r w:rsidRPr="008C099E">
        <w:rPr>
          <w:rFonts w:ascii="Times New Roman" w:eastAsia="Times New Roman" w:hAnsi="Times New Roman" w:cs="Times New Roman"/>
          <w:b/>
          <w:color w:val="auto"/>
          <w:sz w:val="28"/>
          <w:szCs w:val="28"/>
        </w:rPr>
        <w:t xml:space="preserve"> год в рамках </w:t>
      </w:r>
      <w:r w:rsidRPr="008C099E">
        <w:rPr>
          <w:rFonts w:ascii="Times New Roman" w:eastAsia="Calibri" w:hAnsi="Times New Roman" w:cs="Times New Roman"/>
          <w:b/>
          <w:color w:val="auto"/>
          <w:sz w:val="28"/>
          <w:szCs w:val="28"/>
          <w:lang w:eastAsia="en-US"/>
        </w:rPr>
        <w:t xml:space="preserve">муниципального контроля </w:t>
      </w:r>
      <w:r w:rsidR="009149D4" w:rsidRPr="008C099E">
        <w:rPr>
          <w:rFonts w:ascii="Times New Roman" w:eastAsia="Calibri" w:hAnsi="Times New Roman" w:cs="Times New Roman"/>
          <w:b/>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b/>
          <w:color w:val="auto"/>
          <w:sz w:val="28"/>
          <w:szCs w:val="28"/>
          <w:lang w:eastAsia="en-US"/>
        </w:rPr>
        <w:t xml:space="preserve"> </w:t>
      </w:r>
      <w:r w:rsidR="00973DCB" w:rsidRPr="008C099E">
        <w:rPr>
          <w:rFonts w:ascii="Times New Roman" w:eastAsia="Calibri" w:hAnsi="Times New Roman" w:cs="Times New Roman"/>
          <w:b/>
          <w:color w:val="auto"/>
          <w:sz w:val="28"/>
          <w:szCs w:val="28"/>
          <w:lang w:eastAsia="en-US"/>
        </w:rPr>
        <w:t>в границах населенных пунктов</w:t>
      </w:r>
      <w:r w:rsidR="008C099E" w:rsidRPr="008C099E">
        <w:rPr>
          <w:rFonts w:ascii="Times New Roman" w:eastAsia="Calibri" w:hAnsi="Times New Roman" w:cs="Times New Roman"/>
          <w:b/>
          <w:color w:val="auto"/>
          <w:sz w:val="28"/>
          <w:szCs w:val="28"/>
          <w:lang w:eastAsia="en-US"/>
        </w:rPr>
        <w:t xml:space="preserve"> </w:t>
      </w:r>
      <w:r w:rsidR="008C099E" w:rsidRPr="008C099E">
        <w:rPr>
          <w:rFonts w:ascii="Times New Roman" w:eastAsia="Times New Roman" w:hAnsi="Times New Roman" w:cs="Times New Roman"/>
          <w:b/>
          <w:color w:val="auto"/>
          <w:sz w:val="28"/>
          <w:szCs w:val="28"/>
        </w:rPr>
        <w:t>Грабовского</w:t>
      </w:r>
      <w:r w:rsidRPr="008C099E">
        <w:rPr>
          <w:rFonts w:ascii="Times New Roman" w:eastAsia="Times New Roman" w:hAnsi="Times New Roman" w:cs="Times New Roman"/>
          <w:b/>
          <w:color w:val="auto"/>
          <w:sz w:val="28"/>
          <w:szCs w:val="28"/>
        </w:rPr>
        <w:t xml:space="preserve"> сельсовета Бессоновского района Пензенской области</w:t>
      </w:r>
    </w:p>
    <w:p w:rsidR="00E97893" w:rsidRPr="008C099E" w:rsidRDefault="00E97893" w:rsidP="00E97893">
      <w:pPr>
        <w:ind w:firstLine="567"/>
        <w:jc w:val="both"/>
        <w:outlineLvl w:val="0"/>
        <w:rPr>
          <w:rFonts w:ascii="Times New Roman" w:eastAsia="Times New Roman" w:hAnsi="Times New Roman" w:cs="Times New Roman"/>
          <w:color w:val="auto"/>
        </w:rPr>
      </w:pPr>
    </w:p>
    <w:p w:rsidR="00E97893" w:rsidRPr="008C099E" w:rsidRDefault="00E97893" w:rsidP="00E97893">
      <w:pPr>
        <w:ind w:firstLine="567"/>
        <w:jc w:val="both"/>
        <w:outlineLvl w:val="0"/>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Настоящая Программа профилактики рисков причинения вреда (ущерба) охраняемым законом ценностям на </w:t>
      </w:r>
      <w:r w:rsidR="005829CC">
        <w:rPr>
          <w:rFonts w:ascii="Times New Roman" w:eastAsia="Times New Roman" w:hAnsi="Times New Roman" w:cs="Times New Roman"/>
          <w:color w:val="auto"/>
          <w:sz w:val="28"/>
          <w:szCs w:val="28"/>
        </w:rPr>
        <w:t>2024</w:t>
      </w:r>
      <w:r w:rsidRPr="008C099E">
        <w:rPr>
          <w:rFonts w:ascii="Times New Roman" w:eastAsia="Times New Roman" w:hAnsi="Times New Roman" w:cs="Times New Roman"/>
          <w:color w:val="auto"/>
          <w:sz w:val="28"/>
          <w:szCs w:val="28"/>
        </w:rPr>
        <w:t xml:space="preserve"> год в рамках </w:t>
      </w:r>
      <w:r w:rsidRPr="008C099E">
        <w:rPr>
          <w:rFonts w:ascii="Times New Roman" w:eastAsia="Calibri" w:hAnsi="Times New Roman" w:cs="Times New Roman"/>
          <w:color w:val="auto"/>
          <w:sz w:val="28"/>
          <w:szCs w:val="28"/>
          <w:lang w:eastAsia="en-US"/>
        </w:rPr>
        <w:t xml:space="preserve">муниципального контроля </w:t>
      </w:r>
      <w:r w:rsidR="009149D4" w:rsidRPr="008C099E">
        <w:rPr>
          <w:rFonts w:ascii="Times New Roman" w:eastAsia="Calibri" w:hAnsi="Times New Roman" w:cs="Times New Roman"/>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color w:val="auto"/>
          <w:sz w:val="28"/>
          <w:szCs w:val="28"/>
          <w:lang w:eastAsia="en-US"/>
        </w:rPr>
        <w:t xml:space="preserve"> </w:t>
      </w:r>
      <w:r w:rsidR="00973DCB" w:rsidRPr="008C099E">
        <w:rPr>
          <w:rFonts w:ascii="Times New Roman" w:eastAsia="Calibri" w:hAnsi="Times New Roman" w:cs="Times New Roman"/>
          <w:color w:val="auto"/>
          <w:sz w:val="28"/>
          <w:szCs w:val="28"/>
          <w:lang w:eastAsia="en-US"/>
        </w:rPr>
        <w:t>в границах населенных пунктов</w:t>
      </w:r>
      <w:r w:rsidR="008C099E" w:rsidRPr="008C099E">
        <w:rPr>
          <w:rFonts w:ascii="Times New Roman" w:eastAsia="Calibri" w:hAnsi="Times New Roman" w:cs="Times New Roman"/>
          <w:color w:val="auto"/>
          <w:sz w:val="28"/>
          <w:szCs w:val="28"/>
          <w:lang w:eastAsia="en-US"/>
        </w:rPr>
        <w:t xml:space="preserve">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C099E"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Настоящая Программа разработана и подлежит исполнению администрацией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 (далее по тексту – администрация).</w:t>
      </w:r>
    </w:p>
    <w:p w:rsidR="00E97893" w:rsidRPr="008C099E"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C099E" w:rsidRDefault="00E97893" w:rsidP="00C70A7A">
      <w:pPr>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C099E" w:rsidRDefault="00E97893" w:rsidP="00E97893">
      <w:pPr>
        <w:ind w:left="567"/>
        <w:jc w:val="center"/>
        <w:rPr>
          <w:rFonts w:ascii="Times New Roman" w:eastAsia="Times New Roman" w:hAnsi="Times New Roman" w:cs="Times New Roman"/>
          <w:color w:val="auto"/>
          <w:sz w:val="28"/>
          <w:szCs w:val="28"/>
        </w:rPr>
      </w:pPr>
    </w:p>
    <w:p w:rsidR="00DB586C" w:rsidRPr="008C099E" w:rsidRDefault="00DB586C" w:rsidP="00C70A7A">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1.1. Вид муниципального контроля: муниципальный контроль </w:t>
      </w:r>
      <w:r w:rsidR="009149D4" w:rsidRPr="008C099E">
        <w:rPr>
          <w:rFonts w:ascii="Times New Roman" w:eastAsia="Times New Roman" w:hAnsi="Times New Roman" w:cs="Times New Roman"/>
          <w:color w:val="auto"/>
          <w:sz w:val="28"/>
          <w:szCs w:val="28"/>
        </w:rPr>
        <w:t>на автомобильном транспорте и в дорожном хозяйстве</w:t>
      </w:r>
      <w:r w:rsidRPr="008C099E">
        <w:rPr>
          <w:rFonts w:ascii="Times New Roman" w:eastAsia="Times New Roman" w:hAnsi="Times New Roman" w:cs="Times New Roman"/>
          <w:color w:val="auto"/>
          <w:sz w:val="28"/>
          <w:szCs w:val="28"/>
        </w:rPr>
        <w:t>.</w:t>
      </w:r>
    </w:p>
    <w:p w:rsidR="009149D4" w:rsidRPr="008C099E" w:rsidRDefault="00DB586C"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w:t>
      </w:r>
      <w:r w:rsidR="009149D4" w:rsidRPr="008C099E">
        <w:rPr>
          <w:rFonts w:ascii="Times New Roman" w:eastAsia="Times New Roman" w:hAnsi="Times New Roman" w:cs="Times New Roman"/>
          <w:color w:val="auto"/>
          <w:sz w:val="28"/>
          <w:szCs w:val="28"/>
        </w:rPr>
        <w:t xml:space="preserve">является соблюдение </w:t>
      </w:r>
      <w:r w:rsidR="00973DCB" w:rsidRPr="008C099E">
        <w:rPr>
          <w:rFonts w:ascii="Times New Roman" w:eastAsia="Times New Roman" w:hAnsi="Times New Roman" w:cs="Times New Roman"/>
          <w:color w:val="auto"/>
          <w:sz w:val="28"/>
          <w:szCs w:val="28"/>
        </w:rPr>
        <w:t>гражданами (индивидуальными предпринимателями) и организациями</w:t>
      </w:r>
      <w:r w:rsidR="009149D4" w:rsidRPr="008C099E">
        <w:rPr>
          <w:rFonts w:ascii="Times New Roman" w:eastAsia="Times New Roman" w:hAnsi="Times New Roman" w:cs="Times New Roman"/>
          <w:color w:val="auto"/>
          <w:sz w:val="28"/>
          <w:szCs w:val="28"/>
        </w:rPr>
        <w:t xml:space="preserve"> (далее – контролируемые лица) обязательных требований:</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в области автомобильных дорог и дорожной деятельности, установленных в отношении автомобильных дорог</w:t>
      </w:r>
      <w:r w:rsidR="00973DCB" w:rsidRPr="008C099E">
        <w:rPr>
          <w:rFonts w:ascii="Times New Roman" w:eastAsia="Times New Roman" w:hAnsi="Times New Roman" w:cs="Times New Roman"/>
          <w:color w:val="auto"/>
          <w:sz w:val="28"/>
          <w:szCs w:val="28"/>
        </w:rPr>
        <w:t xml:space="preserve"> в границах населенных пунктов </w:t>
      </w:r>
      <w:r w:rsidR="008C099E" w:rsidRPr="008C099E">
        <w:rPr>
          <w:rFonts w:ascii="Times New Roman" w:eastAsia="Times New Roman" w:hAnsi="Times New Roman" w:cs="Times New Roman"/>
          <w:color w:val="auto"/>
          <w:sz w:val="28"/>
          <w:szCs w:val="28"/>
        </w:rPr>
        <w:t>Грабовского</w:t>
      </w:r>
      <w:r w:rsidR="00973DCB"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w:t>
      </w:r>
      <w:r w:rsidRPr="008C099E">
        <w:rPr>
          <w:rFonts w:ascii="Times New Roman" w:eastAsia="Times New Roman" w:hAnsi="Times New Roman" w:cs="Times New Roman"/>
          <w:color w:val="auto"/>
          <w:sz w:val="28"/>
          <w:szCs w:val="28"/>
        </w:rPr>
        <w:t>:</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а) к эксплуатации объектов дорожного сервиса, размещенных</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полосах отвода и (или) придорожных полосах автомобильных дорог общего пользования;</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б) к осуществлению работ по капитальному ремонту, ремонту</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DB586C"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Предметом муниципального контроля является также исполнение решений, принимаемых по результатам контрольных мероприятий.</w:t>
      </w:r>
    </w:p>
    <w:p w:rsidR="00DB586C" w:rsidRPr="008C099E"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C099E" w:rsidRDefault="005829CC" w:rsidP="00AA0A41">
      <w:pPr>
        <w:autoSpaceDE w:val="0"/>
        <w:autoSpaceDN w:val="0"/>
        <w:adjustRightInd w:val="0"/>
        <w:ind w:firstLine="567"/>
        <w:jc w:val="both"/>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Администрацией за 9</w:t>
      </w:r>
      <w:r w:rsidR="008E1A57" w:rsidRPr="008C099E">
        <w:rPr>
          <w:rFonts w:ascii="Times New Roman" w:eastAsia="Times New Roman" w:hAnsi="Times New Roman" w:cs="Times New Roman"/>
          <w:bCs/>
          <w:color w:val="auto"/>
          <w:sz w:val="28"/>
          <w:szCs w:val="28"/>
        </w:rPr>
        <w:t xml:space="preserve"> месяцев 202</w:t>
      </w:r>
      <w:r>
        <w:rPr>
          <w:rFonts w:ascii="Times New Roman" w:eastAsia="Times New Roman" w:hAnsi="Times New Roman" w:cs="Times New Roman"/>
          <w:bCs/>
          <w:color w:val="auto"/>
          <w:sz w:val="28"/>
          <w:szCs w:val="28"/>
        </w:rPr>
        <w:t>3</w:t>
      </w:r>
      <w:r w:rsidR="008E1A57" w:rsidRPr="008C099E">
        <w:rPr>
          <w:rFonts w:ascii="Times New Roman" w:eastAsia="Times New Roman" w:hAnsi="Times New Roman" w:cs="Times New Roman"/>
          <w:bCs/>
          <w:color w:val="auto"/>
          <w:sz w:val="28"/>
          <w:szCs w:val="28"/>
        </w:rPr>
        <w:t xml:space="preserve"> года проведено 0 проверок соблюдения действующего законодательства Российской Федерации в указанной сфере.</w:t>
      </w:r>
      <w:r w:rsidR="00AA0A41" w:rsidRPr="008C099E">
        <w:rPr>
          <w:rFonts w:ascii="Times New Roman" w:eastAsia="Times New Roman" w:hAnsi="Times New Roman" w:cs="Times New Roman"/>
          <w:bCs/>
          <w:color w:val="auto"/>
          <w:sz w:val="28"/>
          <w:szCs w:val="28"/>
        </w:rPr>
        <w:t xml:space="preserve"> 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w:t>
      </w:r>
      <w:r w:rsidR="00D90CA4" w:rsidRPr="008C099E">
        <w:rPr>
          <w:rFonts w:ascii="Times New Roman" w:eastAsia="Times New Roman" w:hAnsi="Times New Roman" w:cs="Times New Roman"/>
          <w:bCs/>
          <w:color w:val="auto"/>
          <w:sz w:val="28"/>
          <w:szCs w:val="28"/>
        </w:rPr>
        <w:t>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AA0A41" w:rsidRPr="008C099E" w:rsidRDefault="00AA0A41" w:rsidP="008E1A57">
      <w:pPr>
        <w:ind w:firstLine="567"/>
        <w:jc w:val="both"/>
        <w:rPr>
          <w:rFonts w:ascii="Times New Roman" w:eastAsia="Times New Roman" w:hAnsi="Times New Roman" w:cs="Times New Roman"/>
          <w:color w:val="auto"/>
          <w:sz w:val="28"/>
          <w:szCs w:val="28"/>
        </w:rPr>
      </w:pPr>
    </w:p>
    <w:p w:rsidR="008E1A57" w:rsidRPr="008C099E" w:rsidRDefault="00D90CA4" w:rsidP="008E1A57">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Вместе с тем, в</w:t>
      </w:r>
      <w:r w:rsidR="008E1A57" w:rsidRPr="008C099E">
        <w:rPr>
          <w:rFonts w:ascii="Times New Roman" w:eastAsia="Times New Roman" w:hAnsi="Times New Roman" w:cs="Times New Roman"/>
          <w:color w:val="auto"/>
          <w:sz w:val="28"/>
          <w:szCs w:val="28"/>
        </w:rPr>
        <w:t xml:space="preserve"> рамках профилактики</w:t>
      </w:r>
      <w:r w:rsidR="008E1A57" w:rsidRPr="008C099E">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008E1A57" w:rsidRPr="008C099E">
        <w:rPr>
          <w:rFonts w:ascii="Times New Roman" w:eastAsia="Times New Roman" w:hAnsi="Times New Roman" w:cs="Times New Roman"/>
          <w:color w:val="auto"/>
          <w:sz w:val="28"/>
          <w:szCs w:val="28"/>
        </w:rPr>
        <w:t xml:space="preserve"> администрацией в 202</w:t>
      </w:r>
      <w:r w:rsidR="005829CC">
        <w:rPr>
          <w:rFonts w:ascii="Times New Roman" w:eastAsia="Times New Roman" w:hAnsi="Times New Roman" w:cs="Times New Roman"/>
          <w:color w:val="auto"/>
          <w:sz w:val="28"/>
          <w:szCs w:val="28"/>
        </w:rPr>
        <w:t>3</w:t>
      </w:r>
      <w:r w:rsidR="008E1A57" w:rsidRPr="008C099E">
        <w:rPr>
          <w:rFonts w:ascii="Times New Roman" w:eastAsia="Times New Roman" w:hAnsi="Times New Roman" w:cs="Times New Roman"/>
          <w:color w:val="auto"/>
          <w:sz w:val="28"/>
          <w:szCs w:val="28"/>
        </w:rPr>
        <w:t xml:space="preserve"> году осуществляются следующие мероприятия:</w:t>
      </w:r>
    </w:p>
    <w:p w:rsidR="008E1A57" w:rsidRPr="008C099E" w:rsidRDefault="00C70A7A" w:rsidP="00C70A7A">
      <w:pPr>
        <w:tabs>
          <w:tab w:val="left" w:pos="851"/>
        </w:tabs>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 размещение на официальном сайте администрации </w:t>
      </w:r>
      <w:r w:rsidR="00D90CA4" w:rsidRPr="008C099E">
        <w:rPr>
          <w:rFonts w:ascii="Times New Roman" w:eastAsia="Times New Roman" w:hAnsi="Times New Roman" w:cs="Times New Roman"/>
          <w:color w:val="auto"/>
          <w:sz w:val="28"/>
          <w:szCs w:val="28"/>
        </w:rPr>
        <w:t xml:space="preserve">Бессоновского района Пензенской области </w:t>
      </w:r>
      <w:r w:rsidRPr="008C099E">
        <w:rPr>
          <w:rFonts w:ascii="Times New Roman" w:eastAsia="Times New Roman" w:hAnsi="Times New Roman" w:cs="Times New Roman"/>
          <w:color w:val="auto"/>
          <w:sz w:val="28"/>
          <w:szCs w:val="28"/>
        </w:rPr>
        <w:t>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C099E">
        <w:rPr>
          <w:rFonts w:ascii="Times New Roman" w:eastAsia="Times New Roman" w:hAnsi="Times New Roman" w:cs="Times New Roman"/>
          <w:color w:val="auto"/>
          <w:sz w:val="28"/>
          <w:szCs w:val="28"/>
        </w:rPr>
        <w:t>;</w:t>
      </w:r>
    </w:p>
    <w:p w:rsidR="008E1A57" w:rsidRPr="008C099E"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C099E">
        <w:rPr>
          <w:rFonts w:ascii="Times New Roman" w:eastAsia="Times New Roman" w:hAnsi="Times New Roman" w:cs="Times New Roman"/>
          <w:color w:val="auto"/>
          <w:sz w:val="28"/>
          <w:szCs w:val="28"/>
        </w:rPr>
        <w:t xml:space="preserve">; </w:t>
      </w:r>
    </w:p>
    <w:p w:rsidR="008E1A57" w:rsidRPr="008C099E"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C70A7A" w:rsidRPr="008C099E"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C099E" w:rsidRDefault="008E1A57" w:rsidP="008E1A57">
      <w:pPr>
        <w:ind w:firstLine="567"/>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C099E" w:rsidRDefault="008E1A57" w:rsidP="00E97893">
      <w:pPr>
        <w:ind w:firstLine="567"/>
        <w:jc w:val="both"/>
        <w:rPr>
          <w:rFonts w:ascii="Times New Roman" w:eastAsia="Times New Roman" w:hAnsi="Times New Roman" w:cs="Times New Roman"/>
          <w:color w:val="auto"/>
          <w:sz w:val="28"/>
          <w:szCs w:val="28"/>
        </w:rPr>
      </w:pP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2.2. Задачами профилактической работы являются:</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3) повышение правосознания и правовой культуры организаций и граждан в сфере рассматриваемых правоотношений.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C099E" w:rsidRDefault="00E97893" w:rsidP="00E97893">
      <w:pPr>
        <w:ind w:firstLine="567"/>
        <w:jc w:val="both"/>
        <w:rPr>
          <w:rFonts w:ascii="Times New Roman" w:eastAsia="Times New Roman" w:hAnsi="Times New Roman" w:cs="Times New Roman"/>
          <w:color w:val="auto"/>
          <w:sz w:val="28"/>
          <w:szCs w:val="28"/>
          <w:shd w:val="clear" w:color="auto" w:fill="FFFFFF"/>
        </w:rPr>
      </w:pPr>
      <w:r w:rsidRPr="008C099E">
        <w:rPr>
          <w:rFonts w:ascii="Times New Roman" w:eastAsia="Times New Roman" w:hAnsi="Times New Roman" w:cs="Times New Roman"/>
          <w:color w:val="auto"/>
          <w:sz w:val="28"/>
          <w:szCs w:val="28"/>
        </w:rPr>
        <w:t>В положении о виде контроля с</w:t>
      </w:r>
      <w:r w:rsidRPr="008C099E">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E97893" w:rsidRPr="008C099E"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C099E">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5A28B6" w:rsidRDefault="005A28B6"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5A28B6" w:rsidTr="005A28B6">
        <w:tc>
          <w:tcPr>
            <w:tcW w:w="534" w:type="dxa"/>
          </w:tcPr>
          <w:p w:rsidR="005A28B6" w:rsidRPr="0006489A" w:rsidRDefault="005A28B6" w:rsidP="005A28B6">
            <w:pPr>
              <w:rPr>
                <w:rFonts w:ascii="Times New Roman" w:eastAsia="Times New Roman" w:hAnsi="Times New Roman" w:cs="Times New Roman"/>
                <w:color w:val="auto"/>
              </w:rPr>
            </w:pPr>
            <w:r w:rsidRPr="0006489A">
              <w:rPr>
                <w:rFonts w:ascii="Times New Roman" w:eastAsia="Times New Roman" w:hAnsi="Times New Roman" w:cs="Times New Roman"/>
                <w:color w:val="auto"/>
              </w:rPr>
              <w:t>№  п/п</w:t>
            </w:r>
          </w:p>
          <w:p w:rsidR="005A28B6" w:rsidRPr="0006489A" w:rsidRDefault="005A28B6" w:rsidP="00E97893">
            <w:pPr>
              <w:jc w:val="center"/>
              <w:rPr>
                <w:rFonts w:ascii="Times New Roman" w:eastAsia="Times New Roman" w:hAnsi="Times New Roman" w:cs="Times New Roman"/>
                <w:color w:val="auto"/>
                <w:shd w:val="clear" w:color="auto" w:fill="FFFFFF"/>
              </w:rPr>
            </w:pPr>
          </w:p>
        </w:tc>
        <w:tc>
          <w:tcPr>
            <w:tcW w:w="3969" w:type="dxa"/>
          </w:tcPr>
          <w:p w:rsidR="005A28B6" w:rsidRPr="005829CC" w:rsidRDefault="005A28B6" w:rsidP="005A28B6">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5A28B6" w:rsidRDefault="005A28B6" w:rsidP="005A28B6">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 xml:space="preserve">По итогам обобщения правоприменительной практики администрация готовит доклад, содержащий результаты </w:t>
            </w:r>
            <w:r w:rsidRPr="005829CC">
              <w:rPr>
                <w:rFonts w:ascii="Times New Roman" w:eastAsia="Times New Roman" w:hAnsi="Times New Roman" w:cs="Times New Roman"/>
                <w:bCs/>
                <w:color w:val="auto"/>
              </w:rPr>
              <w:lastRenderedPageBreak/>
              <w:t>обобщения правоприменительной практики по осуществлению муниципального  контроля, который утверждается руководителем контрольного органа</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835" w:type="dxa"/>
          </w:tcPr>
          <w:p w:rsidR="005A28B6" w:rsidRPr="005829CC" w:rsidRDefault="005A28B6" w:rsidP="00064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lastRenderedPageBreak/>
              <w:t>ежегодно не позднее 30 января года, следующего за годом обобщения правоприменительной практики.</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rPr>
          <w:trHeight w:val="4659"/>
        </w:trPr>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3</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Объявление предостережения</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5A28B6" w:rsidRPr="008D69B4" w:rsidRDefault="005A28B6" w:rsidP="005A28B6">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5A28B6" w:rsidRPr="008D69B4" w:rsidRDefault="005A28B6" w:rsidP="005A28B6">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5A28B6" w:rsidRPr="008D69B4" w:rsidRDefault="005A28B6" w:rsidP="005A28B6">
            <w:pPr>
              <w:pStyle w:val="s1"/>
              <w:shd w:val="clear" w:color="auto" w:fill="FFFFFF"/>
              <w:spacing w:before="0" w:beforeAutospacing="0" w:after="0" w:afterAutospacing="0"/>
              <w:rPr>
                <w:bCs/>
              </w:rPr>
            </w:pPr>
            <w:r w:rsidRPr="008D69B4">
              <w:rPr>
                <w:bCs/>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5A28B6" w:rsidRPr="008D69B4" w:rsidRDefault="005A28B6" w:rsidP="005A28B6">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5A28B6" w:rsidRPr="008D69B4" w:rsidRDefault="005A28B6" w:rsidP="005A28B6">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w:t>
            </w:r>
            <w:r w:rsidRPr="008D69B4">
              <w:rPr>
                <w:bCs/>
              </w:rPr>
              <w:lastRenderedPageBreak/>
              <w:t>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9"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5A28B6" w:rsidRPr="008D69B4" w:rsidRDefault="005A28B6" w:rsidP="005A28B6">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A28B6" w:rsidRPr="005A28B6" w:rsidRDefault="005A28B6" w:rsidP="005A28B6">
            <w:pPr>
              <w:pStyle w:val="s1"/>
              <w:shd w:val="clear" w:color="auto" w:fill="FFFFFF"/>
              <w:spacing w:before="0" w:beforeAutospacing="0" w:after="0" w:afterAutospacing="0"/>
              <w:jc w:val="both"/>
              <w:rPr>
                <w:bCs/>
              </w:rPr>
            </w:pPr>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5A28B6" w:rsidRPr="005A28B6" w:rsidRDefault="005A28B6" w:rsidP="005A28B6">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A28B6" w:rsidRPr="005A28B6" w:rsidRDefault="005A28B6" w:rsidP="005A28B6">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5A28B6" w:rsidRPr="005A28B6" w:rsidRDefault="005A28B6" w:rsidP="005A28B6">
            <w:pPr>
              <w:rPr>
                <w:rFonts w:ascii="Times New Roman" w:eastAsia="Times New Roman" w:hAnsi="Times New Roman" w:cs="Times New Roman"/>
                <w:bCs/>
                <w:color w:val="auto"/>
              </w:rPr>
            </w:pPr>
            <w:r w:rsidRPr="005A28B6">
              <w:rPr>
                <w:rFonts w:ascii="Times New Roman" w:hAnsi="Times New Roman" w:cs="Times New Roman"/>
                <w:bCs/>
                <w:color w:val="auto"/>
              </w:rPr>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w:t>
            </w:r>
            <w:r w:rsidRPr="005A28B6">
              <w:rPr>
                <w:rFonts w:ascii="Times New Roman" w:hAnsi="Times New Roman" w:cs="Times New Roman"/>
                <w:bCs/>
                <w:color w:val="auto"/>
              </w:rPr>
              <w:lastRenderedPageBreak/>
              <w:t>"Интернет" письменного разъяснения, подписанного уполномоченным должностным лицом контрольного (надзорного) органа.</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5A28B6" w:rsidRPr="005A28B6" w:rsidRDefault="005A28B6" w:rsidP="005A28B6">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5A28B6" w:rsidRPr="00F629DE" w:rsidRDefault="005A28B6" w:rsidP="005A28B6">
            <w:pPr>
              <w:pStyle w:val="s1"/>
              <w:shd w:val="clear" w:color="auto" w:fill="FFFFFF"/>
              <w:spacing w:before="0" w:beforeAutospacing="0" w:after="0" w:afterAutospacing="0"/>
              <w:jc w:val="both"/>
              <w:rPr>
                <w:color w:val="22272F"/>
              </w:rPr>
            </w:pPr>
            <w:r w:rsidRPr="005A28B6">
              <w:rPr>
                <w:color w:val="22272F"/>
              </w:rPr>
              <w:t xml:space="preserve">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w:t>
            </w:r>
            <w:r w:rsidRPr="005A28B6">
              <w:rPr>
                <w:color w:val="22272F"/>
              </w:rPr>
              <w:lastRenderedPageBreak/>
              <w:t>вправе отказаться от проведения обязательного профилактического визита, уведомив об этом 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A28B6" w:rsidRDefault="005A28B6" w:rsidP="005A28B6">
            <w:pPr>
              <w:pStyle w:val="s1"/>
              <w:shd w:val="clear" w:color="auto" w:fill="FFFFFF"/>
              <w:spacing w:before="0" w:beforeAutospacing="0" w:after="0" w:afterAutospacing="0"/>
              <w:jc w:val="both"/>
              <w:rPr>
                <w:color w:val="22272F"/>
                <w:sz w:val="21"/>
                <w:szCs w:val="21"/>
              </w:rPr>
            </w:pPr>
            <w:r w:rsidRPr="00F629DE">
              <w:rPr>
                <w:color w:val="22272F"/>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5A28B6" w:rsidRPr="005A28B6" w:rsidRDefault="005A28B6" w:rsidP="005A28B6">
            <w:pPr>
              <w:rPr>
                <w:rFonts w:ascii="Times New Roman" w:eastAsia="Times New Roman" w:hAnsi="Times New Roman" w:cs="Times New Roman"/>
                <w:b/>
                <w:color w:val="auto"/>
                <w:sz w:val="28"/>
                <w:szCs w:val="28"/>
                <w:shd w:val="clear" w:color="auto" w:fill="FFFFFF"/>
              </w:rPr>
            </w:pPr>
          </w:p>
        </w:tc>
        <w:tc>
          <w:tcPr>
            <w:tcW w:w="2835" w:type="dxa"/>
          </w:tcPr>
          <w:p w:rsidR="0006489A" w:rsidRPr="002229F7" w:rsidRDefault="0006489A" w:rsidP="0006489A">
            <w:pPr>
              <w:pStyle w:val="consplusnormal"/>
              <w:spacing w:before="0" w:beforeAutospacing="0" w:after="0" w:afterAutospacing="0"/>
              <w:jc w:val="both"/>
            </w:pPr>
            <w:r w:rsidRPr="002229F7">
              <w:lastRenderedPageBreak/>
              <w:t>Продолжительность профилактического визита составляет не более двух часов в течение рабочего дня.</w:t>
            </w:r>
          </w:p>
          <w:p w:rsidR="005A28B6" w:rsidRPr="0006489A" w:rsidRDefault="005A28B6" w:rsidP="0006489A">
            <w:pPr>
              <w:rPr>
                <w:rFonts w:ascii="Times New Roman" w:eastAsia="Times New Roman" w:hAnsi="Times New Roman" w:cs="Times New Roman"/>
                <w:color w:val="auto"/>
              </w:rPr>
            </w:pPr>
          </w:p>
          <w:p w:rsidR="0006489A" w:rsidRPr="0006489A" w:rsidRDefault="0006489A" w:rsidP="0006489A">
            <w:pPr>
              <w:rPr>
                <w:rFonts w:ascii="Times New Roman" w:eastAsia="Times New Roman" w:hAnsi="Times New Roman" w:cs="Times New Roman"/>
                <w:color w:val="auto"/>
              </w:rPr>
            </w:pPr>
            <w:r w:rsidRPr="0006489A">
              <w:rPr>
                <w:rFonts w:ascii="Times New Roman" w:eastAsia="Times New Roman" w:hAnsi="Times New Roman" w:cs="Times New Roman"/>
                <w:color w:val="auto"/>
              </w:rPr>
              <w:t>В 2024 году действует м</w:t>
            </w:r>
            <w:r>
              <w:rPr>
                <w:rFonts w:ascii="Times New Roman" w:eastAsia="Times New Roman" w:hAnsi="Times New Roman" w:cs="Times New Roman"/>
                <w:color w:val="auto"/>
              </w:rPr>
              <w:t>о</w:t>
            </w:r>
            <w:r w:rsidRPr="0006489A">
              <w:rPr>
                <w:rFonts w:ascii="Times New Roman" w:eastAsia="Times New Roman" w:hAnsi="Times New Roman" w:cs="Times New Roman"/>
                <w:color w:val="auto"/>
              </w:rPr>
              <w:t>раторий</w:t>
            </w:r>
            <w:r>
              <w:rPr>
                <w:rFonts w:ascii="Times New Roman" w:eastAsia="Times New Roman" w:hAnsi="Times New Roman" w:cs="Times New Roman"/>
                <w:color w:val="auto"/>
              </w:rPr>
              <w:t xml:space="preserve"> </w:t>
            </w:r>
            <w:r w:rsidRPr="00F629DE">
              <w:rPr>
                <w:rFonts w:ascii="Times New Roman" w:eastAsia="Times New Roman" w:hAnsi="Times New Roman" w:cs="Times New Roman"/>
                <w:color w:val="22272F"/>
              </w:rPr>
              <w:t>на проведение плановых и внеплановых контрольных (надзорных) мероприятий</w:t>
            </w:r>
            <w:r>
              <w:rPr>
                <w:rFonts w:ascii="Times New Roman" w:eastAsia="Times New Roman" w:hAnsi="Times New Roman" w:cs="Times New Roman"/>
                <w:color w:val="22272F"/>
              </w:rPr>
              <w:t>. Условия моратория установлены постановлением Правительства №336 от 10.03.2022г.</w:t>
            </w:r>
          </w:p>
        </w:tc>
        <w:tc>
          <w:tcPr>
            <w:tcW w:w="2475" w:type="dxa"/>
          </w:tcPr>
          <w:p w:rsidR="005A28B6" w:rsidRPr="0006489A" w:rsidRDefault="005A28B6" w:rsidP="00E97893">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Специалист администрации, к должностным обязанностям которого относится осуществление муниципального контроля  </w:t>
            </w:r>
          </w:p>
        </w:tc>
      </w:tr>
    </w:tbl>
    <w:p w:rsidR="0006489A" w:rsidRDefault="0006489A" w:rsidP="0006489A">
      <w:pPr>
        <w:widowControl w:val="0"/>
        <w:rPr>
          <w:rFonts w:ascii="Times New Roman" w:eastAsia="Times New Roman" w:hAnsi="Times New Roman" w:cs="Times New Roman"/>
          <w:color w:val="22272F"/>
        </w:rPr>
      </w:pPr>
    </w:p>
    <w:p w:rsidR="00E97893" w:rsidRPr="005829CC" w:rsidRDefault="00E97893" w:rsidP="005829CC">
      <w:pPr>
        <w:ind w:firstLine="567"/>
        <w:jc w:val="center"/>
        <w:rPr>
          <w:rFonts w:ascii="Times New Roman" w:eastAsia="Times New Roman" w:hAnsi="Times New Roman" w:cs="Times New Roman"/>
          <w:b/>
          <w:color w:val="auto"/>
          <w:shd w:val="clear" w:color="auto" w:fill="FFFFFF"/>
        </w:rPr>
      </w:pPr>
      <w:r w:rsidRPr="005829CC">
        <w:rPr>
          <w:rFonts w:ascii="Times New Roman" w:eastAsia="Times New Roman" w:hAnsi="Times New Roman" w:cs="Times New Roman"/>
          <w:b/>
          <w:color w:val="auto"/>
          <w:shd w:val="clear" w:color="auto" w:fill="FFFFFF"/>
        </w:rPr>
        <w:t>4. Показатели результативности и эффективности Программы</w:t>
      </w:r>
    </w:p>
    <w:p w:rsidR="00E97893" w:rsidRPr="005829CC" w:rsidRDefault="00E97893" w:rsidP="005829CC">
      <w:pPr>
        <w:ind w:firstLine="567"/>
        <w:jc w:val="center"/>
        <w:rPr>
          <w:rFonts w:ascii="Times New Roman" w:eastAsia="Times New Roman" w:hAnsi="Times New Roman" w:cs="Times New Roman"/>
          <w:color w:val="auto"/>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5829CC" w:rsidTr="00881BCC">
        <w:trPr>
          <w:trHeight w:hRule="exact" w:val="576"/>
        </w:trPr>
        <w:tc>
          <w:tcPr>
            <w:tcW w:w="590"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w:t>
            </w:r>
          </w:p>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п/п</w:t>
            </w:r>
          </w:p>
        </w:tc>
        <w:tc>
          <w:tcPr>
            <w:tcW w:w="4503"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Величина</w:t>
            </w:r>
          </w:p>
        </w:tc>
      </w:tr>
      <w:tr w:rsidR="00E97893" w:rsidRPr="005829CC" w:rsidTr="00F14AD5">
        <w:trPr>
          <w:trHeight w:hRule="exact" w:val="996"/>
        </w:trPr>
        <w:tc>
          <w:tcPr>
            <w:tcW w:w="590" w:type="dxa"/>
            <w:tcBorders>
              <w:top w:val="single" w:sz="4" w:space="0" w:color="auto"/>
              <w:left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11.</w:t>
            </w:r>
          </w:p>
        </w:tc>
        <w:tc>
          <w:tcPr>
            <w:tcW w:w="4503" w:type="dxa"/>
            <w:tcBorders>
              <w:top w:val="single" w:sz="4" w:space="0" w:color="auto"/>
              <w:left w:val="single" w:sz="4" w:space="0" w:color="auto"/>
            </w:tcBorders>
            <w:shd w:val="clear" w:color="auto" w:fill="FFFFFF"/>
          </w:tcPr>
          <w:p w:rsidR="00E97893" w:rsidRPr="005829CC" w:rsidRDefault="00F14AD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устраненных нарушений из числа выявленных нарушений обязательных требований</w:t>
            </w:r>
            <w:r w:rsidR="00B471B5" w:rsidRPr="005829CC">
              <w:rPr>
                <w:rFonts w:ascii="Times New Roman" w:eastAsia="Times New Roman" w:hAnsi="Times New Roman" w:cs="Times New Roman"/>
                <w:bCs/>
                <w:color w:val="auto"/>
              </w:rPr>
              <w:t>, %</w:t>
            </w:r>
          </w:p>
          <w:p w:rsidR="00E97893" w:rsidRPr="005829CC" w:rsidRDefault="00E97893" w:rsidP="005829CC">
            <w:pPr>
              <w:ind w:firstLine="567"/>
              <w:jc w:val="both"/>
              <w:rPr>
                <w:rFonts w:ascii="Times New Roman" w:eastAsia="Times New Roman" w:hAnsi="Times New Roman" w:cs="Times New Roman"/>
                <w:color w:val="auto"/>
              </w:rPr>
            </w:pPr>
          </w:p>
        </w:tc>
        <w:tc>
          <w:tcPr>
            <w:tcW w:w="4819" w:type="dxa"/>
            <w:tcBorders>
              <w:top w:val="single" w:sz="4" w:space="0" w:color="auto"/>
              <w:left w:val="single" w:sz="4" w:space="0" w:color="auto"/>
              <w:right w:val="single" w:sz="4" w:space="0" w:color="auto"/>
            </w:tcBorders>
            <w:shd w:val="clear" w:color="auto" w:fill="FFFFFF"/>
          </w:tcPr>
          <w:p w:rsidR="00E97893" w:rsidRPr="005829CC" w:rsidRDefault="00F14AD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7</w:t>
            </w:r>
            <w:r w:rsidR="00E97893" w:rsidRPr="005829CC">
              <w:rPr>
                <w:rFonts w:ascii="Times New Roman" w:eastAsia="Times New Roman" w:hAnsi="Times New Roman" w:cs="Times New Roman"/>
                <w:color w:val="auto"/>
              </w:rPr>
              <w:t>0%</w:t>
            </w:r>
          </w:p>
        </w:tc>
      </w:tr>
      <w:tr w:rsidR="00E97893" w:rsidRPr="005829CC"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22.</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ind w:firstLine="567"/>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100%</w:t>
            </w:r>
          </w:p>
        </w:tc>
      </w:tr>
      <w:tr w:rsidR="00E97893" w:rsidRPr="005829CC"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jc w:val="center"/>
              <w:rPr>
                <w:rFonts w:ascii="Times New Roman" w:eastAsia="Courier New" w:hAnsi="Times New Roman" w:cs="Times New Roman"/>
                <w:color w:val="auto"/>
              </w:rPr>
            </w:pPr>
            <w:r w:rsidRPr="005829CC">
              <w:rPr>
                <w:rFonts w:ascii="Times New Roman" w:eastAsia="Times New Roman" w:hAnsi="Times New Roman" w:cs="Times New Roman"/>
                <w:color w:val="auto"/>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E97893" w:rsidRPr="005829CC"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ind w:left="220"/>
              <w:rPr>
                <w:rFonts w:ascii="Times New Roman" w:eastAsia="Times New Roman" w:hAnsi="Times New Roman" w:cs="Times New Roman"/>
                <w:color w:val="auto"/>
              </w:rPr>
            </w:pPr>
            <w:r w:rsidRPr="005829CC">
              <w:rPr>
                <w:rFonts w:ascii="Times New Roman" w:eastAsia="Times New Roman" w:hAnsi="Times New Roman" w:cs="Times New Roman"/>
                <w:color w:val="auto"/>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E97893"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B471B5" w:rsidRPr="005829CC"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5%</w:t>
            </w:r>
          </w:p>
        </w:tc>
      </w:tr>
      <w:tr w:rsidR="00B471B5" w:rsidRPr="005829CC"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95%</w:t>
            </w:r>
          </w:p>
        </w:tc>
      </w:tr>
      <w:tr w:rsidR="00B471B5" w:rsidRPr="005829CC" w:rsidTr="0006489A">
        <w:trPr>
          <w:trHeight w:hRule="exact" w:val="287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bl>
    <w:p w:rsidR="00E97893" w:rsidRPr="005829CC" w:rsidRDefault="00E97893" w:rsidP="005829CC">
      <w:pPr>
        <w:ind w:firstLine="567"/>
        <w:jc w:val="center"/>
        <w:rPr>
          <w:rFonts w:ascii="Times New Roman" w:eastAsia="Times New Roman" w:hAnsi="Times New Roman" w:cs="Times New Roman"/>
          <w:color w:val="auto"/>
        </w:rPr>
      </w:pPr>
    </w:p>
    <w:p w:rsidR="009171F2" w:rsidRPr="005829CC" w:rsidRDefault="009171F2" w:rsidP="005829CC">
      <w:pPr>
        <w:pStyle w:val="20"/>
        <w:shd w:val="clear" w:color="auto" w:fill="auto"/>
        <w:spacing w:line="240" w:lineRule="auto"/>
        <w:ind w:right="20"/>
        <w:rPr>
          <w:rFonts w:eastAsia="Arial Unicode MS"/>
          <w:b w:val="0"/>
          <w:bCs w:val="0"/>
          <w:color w:val="auto"/>
          <w:sz w:val="24"/>
          <w:szCs w:val="24"/>
          <w:lang w:eastAsia="zh-CN"/>
        </w:rPr>
      </w:pPr>
    </w:p>
    <w:sectPr w:rsidR="009171F2" w:rsidRPr="005829CC" w:rsidSect="008D69B4">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A15" w:rsidRDefault="003D7A15" w:rsidP="009171F2">
      <w:r>
        <w:separator/>
      </w:r>
    </w:p>
  </w:endnote>
  <w:endnote w:type="continuationSeparator" w:id="0">
    <w:p w:rsidR="003D7A15" w:rsidRDefault="003D7A15"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A15" w:rsidRDefault="003D7A15"/>
  </w:footnote>
  <w:footnote w:type="continuationSeparator" w:id="0">
    <w:p w:rsidR="003D7A15" w:rsidRDefault="003D7A1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24B09"/>
    <w:rsid w:val="0006489A"/>
    <w:rsid w:val="00090664"/>
    <w:rsid w:val="000A4A60"/>
    <w:rsid w:val="000D231E"/>
    <w:rsid w:val="00106C52"/>
    <w:rsid w:val="00127AB0"/>
    <w:rsid w:val="0017526E"/>
    <w:rsid w:val="00176CD9"/>
    <w:rsid w:val="00191F61"/>
    <w:rsid w:val="001B3BD1"/>
    <w:rsid w:val="00204E7F"/>
    <w:rsid w:val="002775E2"/>
    <w:rsid w:val="00294DCB"/>
    <w:rsid w:val="002C240E"/>
    <w:rsid w:val="0030338F"/>
    <w:rsid w:val="00350C39"/>
    <w:rsid w:val="00352CCB"/>
    <w:rsid w:val="003D7A15"/>
    <w:rsid w:val="003E190D"/>
    <w:rsid w:val="004305CF"/>
    <w:rsid w:val="004A6ACC"/>
    <w:rsid w:val="004C22DA"/>
    <w:rsid w:val="004E1C92"/>
    <w:rsid w:val="005829CC"/>
    <w:rsid w:val="005A28B6"/>
    <w:rsid w:val="005B5572"/>
    <w:rsid w:val="0063622F"/>
    <w:rsid w:val="0065510B"/>
    <w:rsid w:val="007008C6"/>
    <w:rsid w:val="008C099E"/>
    <w:rsid w:val="008C60EF"/>
    <w:rsid w:val="008D69B4"/>
    <w:rsid w:val="008E1A57"/>
    <w:rsid w:val="008F21D7"/>
    <w:rsid w:val="008F4196"/>
    <w:rsid w:val="009149D4"/>
    <w:rsid w:val="009171F2"/>
    <w:rsid w:val="00942B0A"/>
    <w:rsid w:val="00973DCB"/>
    <w:rsid w:val="009B30BA"/>
    <w:rsid w:val="00A03261"/>
    <w:rsid w:val="00A10986"/>
    <w:rsid w:val="00A172C7"/>
    <w:rsid w:val="00A948E0"/>
    <w:rsid w:val="00AA0A41"/>
    <w:rsid w:val="00AC66B9"/>
    <w:rsid w:val="00B2605A"/>
    <w:rsid w:val="00B37760"/>
    <w:rsid w:val="00B471B5"/>
    <w:rsid w:val="00BA07FF"/>
    <w:rsid w:val="00C45D82"/>
    <w:rsid w:val="00C70A7A"/>
    <w:rsid w:val="00CB2EDA"/>
    <w:rsid w:val="00D90CA4"/>
    <w:rsid w:val="00DB586C"/>
    <w:rsid w:val="00DC25A0"/>
    <w:rsid w:val="00E525AA"/>
    <w:rsid w:val="00E97893"/>
    <w:rsid w:val="00F14AD5"/>
    <w:rsid w:val="00F629DE"/>
    <w:rsid w:val="00FE5A79"/>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6FEC"/>
  <w15:docId w15:val="{034BD8DB-4C74-45F5-A611-2281ECA9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8D69B4"/>
    <w:pPr>
      <w:spacing w:before="100" w:beforeAutospacing="1" w:after="100" w:afterAutospacing="1"/>
    </w:pPr>
    <w:rPr>
      <w:rFonts w:ascii="Times New Roman" w:eastAsia="Times New Roman" w:hAnsi="Times New Roman" w:cs="Times New Roman"/>
      <w:color w:val="auto"/>
    </w:rPr>
  </w:style>
  <w:style w:type="character" w:customStyle="1" w:styleId="highlightsearch">
    <w:name w:val="highlightsearch"/>
    <w:basedOn w:val="a0"/>
    <w:rsid w:val="00F629DE"/>
  </w:style>
  <w:style w:type="paragraph" w:customStyle="1" w:styleId="consplusnormal">
    <w:name w:val="consplusnormal"/>
    <w:basedOn w:val="a"/>
    <w:rsid w:val="008F4196"/>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817286">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283655830">
      <w:bodyDiv w:val="1"/>
      <w:marLeft w:val="0"/>
      <w:marRight w:val="0"/>
      <w:marTop w:val="0"/>
      <w:marBottom w:val="0"/>
      <w:divBdr>
        <w:top w:val="none" w:sz="0" w:space="0" w:color="auto"/>
        <w:left w:val="none" w:sz="0" w:space="0" w:color="auto"/>
        <w:bottom w:val="none" w:sz="0" w:space="0" w:color="auto"/>
        <w:right w:val="none" w:sz="0" w:space="0" w:color="auto"/>
      </w:divBdr>
    </w:div>
    <w:div w:id="2002194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4B079-51CC-4C56-9033-38EABA487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2604</Words>
  <Characters>14844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11</cp:revision>
  <cp:lastPrinted>2024-03-25T06:43:00Z</cp:lastPrinted>
  <dcterms:created xsi:type="dcterms:W3CDTF">2022-11-24T11:36:00Z</dcterms:created>
  <dcterms:modified xsi:type="dcterms:W3CDTF">2024-03-25T06:44:00Z</dcterms:modified>
</cp:coreProperties>
</file>