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Pr="00A2778F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7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F46" w:rsidRPr="00A2778F" w:rsidRDefault="00AE6265" w:rsidP="00AE6265">
      <w:pPr>
        <w:tabs>
          <w:tab w:val="left" w:pos="730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ПРОЕКТ</w:t>
      </w:r>
    </w:p>
    <w:p w:rsidR="00687F46" w:rsidRPr="00A2778F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A2778F" w:rsidRDefault="00687F46" w:rsidP="00687F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7F46" w:rsidRPr="00A2778F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2778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151A5" w:rsidRPr="00A2778F">
        <w:rPr>
          <w:rFonts w:ascii="Times New Roman" w:hAnsi="Times New Roman" w:cs="Times New Roman"/>
          <w:sz w:val="24"/>
          <w:szCs w:val="24"/>
        </w:rPr>
        <w:t>АЛЕКСАНДРОВСКОГО</w:t>
      </w:r>
      <w:r w:rsidRPr="00A2778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87F46" w:rsidRPr="00A2778F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2778F">
        <w:rPr>
          <w:rFonts w:ascii="Times New Roman" w:hAnsi="Times New Roman" w:cs="Times New Roman"/>
          <w:sz w:val="24"/>
          <w:szCs w:val="24"/>
        </w:rPr>
        <w:t>БЕССОНОВСКОГО РАЙОНА ПЕНЗЕНСКОЙ ОБЛАСТИ</w:t>
      </w:r>
    </w:p>
    <w:p w:rsidR="00687F46" w:rsidRPr="00A2778F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A2778F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778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7F46" w:rsidRPr="00A2778F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F52C44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52C44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от </w:t>
      </w:r>
      <w:r w:rsidR="00C61D20" w:rsidRPr="00F52C44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Pr="00F52C44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№ </w:t>
      </w:r>
    </w:p>
    <w:p w:rsidR="00687F46" w:rsidRPr="00F52C44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F52C44">
        <w:rPr>
          <w:rFonts w:ascii="Times New Roman" w:hAnsi="Times New Roman" w:cs="Times New Roman"/>
          <w:b w:val="0"/>
          <w:sz w:val="20"/>
        </w:rPr>
        <w:t xml:space="preserve">с. </w:t>
      </w:r>
      <w:r w:rsidR="00A151A5" w:rsidRPr="00F52C44">
        <w:rPr>
          <w:rFonts w:ascii="Times New Roman" w:hAnsi="Times New Roman" w:cs="Times New Roman"/>
          <w:b w:val="0"/>
          <w:sz w:val="20"/>
        </w:rPr>
        <w:t>Александровка</w:t>
      </w:r>
    </w:p>
    <w:p w:rsidR="00836994" w:rsidRDefault="00836994" w:rsidP="00687F4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1B8A" w:rsidRPr="00535F60" w:rsidRDefault="00CF1B8A" w:rsidP="00CF1B8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5F60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и размеров возмещения расходов, связанных со служебными командировками, работникам органов местного самоуправления </w:t>
      </w:r>
      <w:r w:rsidRPr="00535F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Александровского сельсовета</w:t>
      </w:r>
      <w:r w:rsidRPr="00535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F60">
        <w:rPr>
          <w:rFonts w:ascii="Times New Roman" w:hAnsi="Times New Roman" w:cs="Times New Roman"/>
          <w:b/>
          <w:bCs/>
          <w:iCs/>
          <w:sz w:val="24"/>
          <w:szCs w:val="24"/>
        </w:rPr>
        <w:t>Бессоновского района Пензенской области</w:t>
      </w:r>
      <w:r w:rsidRPr="00535F60">
        <w:rPr>
          <w:rFonts w:ascii="Times New Roman" w:hAnsi="Times New Roman" w:cs="Times New Roman"/>
          <w:b/>
          <w:sz w:val="24"/>
          <w:szCs w:val="24"/>
        </w:rPr>
        <w:t xml:space="preserve">, работникам муниципальных учреждений, подведомственных органам местного самоуправления </w:t>
      </w:r>
      <w:r w:rsidRPr="00535F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Александровского сельсовета</w:t>
      </w:r>
      <w:r w:rsidRPr="00535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F60">
        <w:rPr>
          <w:rFonts w:ascii="Times New Roman" w:hAnsi="Times New Roman" w:cs="Times New Roman"/>
          <w:b/>
          <w:bCs/>
          <w:iCs/>
          <w:sz w:val="24"/>
          <w:szCs w:val="24"/>
        </w:rPr>
        <w:t>Бессоновского района Пензенской области</w:t>
      </w:r>
    </w:p>
    <w:p w:rsidR="00CF1B8A" w:rsidRPr="00CF1B8A" w:rsidRDefault="00CF1B8A" w:rsidP="00CF1B8A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1B8A" w:rsidRPr="00906C7E" w:rsidRDefault="00CF1B8A" w:rsidP="00906C7E">
      <w:pPr>
        <w:pStyle w:val="ab"/>
        <w:spacing w:before="0" w:beforeAutospacing="0" w:after="0" w:afterAutospacing="0"/>
        <w:ind w:firstLine="567"/>
        <w:jc w:val="both"/>
        <w:rPr>
          <w:rFonts w:eastAsia="Lucida Sans Unicode"/>
          <w:bCs/>
          <w:kern w:val="1"/>
        </w:rPr>
      </w:pPr>
      <w:r w:rsidRPr="00906C7E">
        <w:t xml:space="preserve">В соответствии со статьей 168 Трудового кодекса Российской Федерации, постановлением Правительства Российской Федерации от 13.10.2008 № 749 «Об особенностях направления работников в служебные командировки» (с последующими изменениями), в целях упорядочения выплат, связанных со служебными командировками, на основании </w:t>
      </w:r>
      <w:hyperlink r:id="rId6" w:tgtFrame="_blank" w:history="1">
        <w:r w:rsidRPr="00906C7E">
          <w:rPr>
            <w:rFonts w:eastAsia="Lucida Sans Unicode"/>
            <w:bCs/>
            <w:color w:val="000000" w:themeColor="text1"/>
            <w:kern w:val="1"/>
          </w:rPr>
          <w:t>Устава Александровского сельсовета Бессоновского района Пензенской области</w:t>
        </w:r>
      </w:hyperlink>
      <w:r w:rsidRPr="00906C7E">
        <w:rPr>
          <w:rFonts w:eastAsia="Lucida Sans Unicode"/>
          <w:bCs/>
          <w:color w:val="000000" w:themeColor="text1"/>
          <w:kern w:val="1"/>
        </w:rPr>
        <w:t>, администрация Александровского</w:t>
      </w:r>
      <w:r w:rsidRPr="00906C7E">
        <w:rPr>
          <w:rFonts w:eastAsia="Lucida Sans Unicode"/>
          <w:bCs/>
          <w:kern w:val="1"/>
        </w:rPr>
        <w:t xml:space="preserve"> сельсовета </w:t>
      </w:r>
      <w:r w:rsidRPr="00906C7E">
        <w:rPr>
          <w:rFonts w:eastAsia="Lucida Sans Unicode"/>
          <w:b/>
          <w:bCs/>
          <w:kern w:val="1"/>
        </w:rPr>
        <w:t>постановляет:</w:t>
      </w:r>
    </w:p>
    <w:p w:rsidR="00CF1B8A" w:rsidRPr="00906C7E" w:rsidRDefault="00CF1B8A" w:rsidP="00906C7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 xml:space="preserve">1. Установить, что возмещение расходов, связанных со служебными командировками на территории Российской Федерации (за исключением случаев, предусмотренных пунктами 2.1, 2.2 настоящего постановления, работникам, замещающим должности в органах местного самоуправления, не отнесенные к должностям муниципальной службы </w:t>
      </w:r>
      <w:r w:rsidRPr="00906C7E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Александровского сельсовета Бессоновского района Пензенской области, работникам, работающим в органах местного самоуправления Александровского сельсовета Бессоновского района Пензенской области по профессиям рабочих, работникам муниципальных учреждений, подведомственных органам местного самоуправления Александровского сельсовета Бессоновского района Пензенской области (далее – работники, орган местного самоуправления, муниципальное учреждение), осуществляется</w:t>
      </w:r>
      <w:r w:rsidRPr="00906C7E">
        <w:rPr>
          <w:rFonts w:ascii="Times New Roman" w:hAnsi="Times New Roman" w:cs="Times New Roman"/>
          <w:sz w:val="24"/>
          <w:szCs w:val="24"/>
        </w:rPr>
        <w:t xml:space="preserve"> в следующих размерах:</w:t>
      </w:r>
    </w:p>
    <w:p w:rsidR="00CF1B8A" w:rsidRPr="00906C7E" w:rsidRDefault="00CF1B8A" w:rsidP="00906C7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1) расходов по найму жилого помещения (кроме случая, когда направленному в служебную командировку работнику предоставляется бесплатное помещение) - в размере фактических расходов, подтвержденных соответствующими документами, но не более стоимости однокомнатного (одноместного) номера;</w:t>
      </w:r>
    </w:p>
    <w:p w:rsidR="00CF1B8A" w:rsidRPr="00906C7E" w:rsidRDefault="00CF1B8A" w:rsidP="00906C7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2) дополнительных расходов, связанных с проживанием вне места постоянного жительства (суточные):</w:t>
      </w:r>
    </w:p>
    <w:p w:rsidR="00CF1B8A" w:rsidRPr="00906C7E" w:rsidRDefault="00CF1B8A" w:rsidP="00906C7E">
      <w:pPr>
        <w:pStyle w:val="ab"/>
        <w:spacing w:before="0" w:beforeAutospacing="0" w:after="0" w:afterAutospacing="0"/>
        <w:ind w:firstLine="567"/>
        <w:jc w:val="both"/>
      </w:pPr>
      <w:r w:rsidRPr="00906C7E">
        <w:t>- за каждый день нахождения в командировке в пределах Пензенской области – в размере</w:t>
      </w:r>
      <w:r w:rsidRPr="00906C7E">
        <w:rPr>
          <w:color w:val="000000" w:themeColor="text1"/>
        </w:rPr>
        <w:t xml:space="preserve"> </w:t>
      </w:r>
      <w:r w:rsidR="00906C7E" w:rsidRPr="00906C7E">
        <w:rPr>
          <w:color w:val="000000" w:themeColor="text1"/>
        </w:rPr>
        <w:t>200</w:t>
      </w:r>
      <w:r w:rsidR="00906C7E" w:rsidRPr="00906C7E">
        <w:rPr>
          <w:color w:val="FF0000"/>
        </w:rPr>
        <w:t xml:space="preserve"> </w:t>
      </w:r>
      <w:r w:rsidRPr="00906C7E">
        <w:t>рублей;</w:t>
      </w:r>
    </w:p>
    <w:p w:rsidR="00CF1B8A" w:rsidRPr="00906C7E" w:rsidRDefault="00CF1B8A" w:rsidP="00906C7E">
      <w:pPr>
        <w:pStyle w:val="ab"/>
        <w:spacing w:before="0" w:beforeAutospacing="0" w:after="0" w:afterAutospacing="0"/>
        <w:ind w:firstLine="567"/>
        <w:jc w:val="both"/>
      </w:pPr>
      <w:r w:rsidRPr="00906C7E">
        <w:lastRenderedPageBreak/>
        <w:t xml:space="preserve">- за каждый день нахождения в командировке за пределами Пензенской области – в размере </w:t>
      </w:r>
      <w:r w:rsidRPr="00906C7E">
        <w:rPr>
          <w:color w:val="000000" w:themeColor="text1"/>
        </w:rPr>
        <w:t>500</w:t>
      </w:r>
      <w:r w:rsidRPr="00906C7E">
        <w:rPr>
          <w:color w:val="FF0000"/>
        </w:rPr>
        <w:t xml:space="preserve"> </w:t>
      </w:r>
      <w:r w:rsidRPr="00906C7E">
        <w:t>рублей;</w:t>
      </w:r>
    </w:p>
    <w:p w:rsidR="00CF1B8A" w:rsidRPr="00906C7E" w:rsidRDefault="00CF1B8A" w:rsidP="00906C7E">
      <w:pPr>
        <w:pStyle w:val="ab"/>
        <w:spacing w:before="0" w:beforeAutospacing="0" w:after="0" w:afterAutospacing="0"/>
        <w:ind w:firstLine="567"/>
        <w:jc w:val="both"/>
      </w:pPr>
      <w:r w:rsidRPr="00906C7E">
        <w:t xml:space="preserve">- за каждый день нахождения в командировке в городе Москва и городе Санкт-Петербург- в размере </w:t>
      </w:r>
      <w:r w:rsidRPr="00906C7E">
        <w:rPr>
          <w:color w:val="000000" w:themeColor="text1"/>
        </w:rPr>
        <w:t xml:space="preserve">700 </w:t>
      </w:r>
      <w:r w:rsidRPr="00906C7E">
        <w:t>рублей.</w:t>
      </w:r>
    </w:p>
    <w:p w:rsidR="00CF1B8A" w:rsidRPr="00906C7E" w:rsidRDefault="00CF1B8A" w:rsidP="00906C7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3) расходов по проезду к месту служебной командировки и обратно к месту постоянной работы - в размере фактических расходов, подтвержденных проездными документами, но не выше стоимости проезда:</w:t>
      </w:r>
    </w:p>
    <w:p w:rsidR="00CF1B8A" w:rsidRPr="00906C7E" w:rsidRDefault="00CF1B8A" w:rsidP="00906C7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- воздушным транспортом - по тарифу экономического класса;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- 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- железнодорожным транспортом - в вагоне повышенной комфортности, отнесенном к вагонам экономического класса, с четырехместными купе категории «К» или в вагоне категории «С» с местами для сидения;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- автомобильным транспортом - по стоимости проезда в транспорте общего пользования, осуществляющем регулярные перевозки пассажиров и багажа.</w:t>
      </w:r>
    </w:p>
    <w:p w:rsidR="00CF1B8A" w:rsidRPr="00906C7E" w:rsidRDefault="00CF1B8A" w:rsidP="00906C7E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ab/>
        <w:t xml:space="preserve">2. Установить, что </w:t>
      </w:r>
      <w:r w:rsidRPr="00906C7E">
        <w:rPr>
          <w:rFonts w:ascii="Times New Roman" w:hAnsi="Times New Roman" w:cs="Times New Roman"/>
          <w:bCs/>
          <w:sz w:val="24"/>
          <w:szCs w:val="24"/>
        </w:rPr>
        <w:t xml:space="preserve">при направлении работников в служебные командировки на территории иностранных государств: </w:t>
      </w:r>
    </w:p>
    <w:p w:rsidR="00CF1B8A" w:rsidRPr="00906C7E" w:rsidRDefault="00CF1B8A" w:rsidP="00906C7E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1) суточные выплачиваются </w:t>
      </w:r>
      <w:r w:rsidRPr="00906C7E">
        <w:rPr>
          <w:rFonts w:ascii="Times New Roman" w:hAnsi="Times New Roman" w:cs="Times New Roman"/>
          <w:sz w:val="24"/>
          <w:szCs w:val="24"/>
        </w:rPr>
        <w:t>в размерах, установленных постановлением Правительства Российской Федерации от 26.12.2005 № 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 (с последующими изменениями), с учетом особенностей, предусмотренных Положением об особенностях направления работников в служебные командировки, утвержденным постановлением Правительства Российской Федерации от 13.10.2008 № 749;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bCs/>
          <w:color w:val="000000"/>
          <w:sz w:val="24"/>
          <w:szCs w:val="24"/>
        </w:rPr>
        <w:t>2) расходы по найму жилого помещения возмещаются по фактическим затратам, подтвержденным соответствующими документами, но не превышающим предельные нормы возмещения расходов по найму жилого помещения, установленные постановлением Правительства Российской Федерации от 22.08.2020 № 1267 «</w:t>
      </w:r>
      <w:r w:rsidRPr="00906C7E">
        <w:rPr>
          <w:rFonts w:ascii="Times New Roman" w:hAnsi="Times New Roman" w:cs="Times New Roman"/>
          <w:sz w:val="24"/>
          <w:szCs w:val="24"/>
        </w:rPr>
        <w:t xml:space="preserve"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работников, заключивших трудовой договор о </w:t>
      </w:r>
      <w:r w:rsidRPr="00906C7E">
        <w:rPr>
          <w:rFonts w:ascii="Times New Roman" w:hAnsi="Times New Roman" w:cs="Times New Roman"/>
          <w:sz w:val="24"/>
          <w:szCs w:val="24"/>
        </w:rPr>
        <w:lastRenderedPageBreak/>
        <w:t>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№ 812</w:t>
      </w:r>
      <w:r w:rsidRPr="00906C7E">
        <w:rPr>
          <w:rFonts w:ascii="Times New Roman" w:hAnsi="Times New Roman" w:cs="Times New Roman"/>
          <w:bCs/>
          <w:color w:val="000000"/>
          <w:sz w:val="24"/>
          <w:szCs w:val="24"/>
        </w:rPr>
        <w:t>» (с последующими изменениями)</w:t>
      </w:r>
      <w:r w:rsidRPr="00906C7E">
        <w:rPr>
          <w:rFonts w:ascii="Times New Roman" w:hAnsi="Times New Roman" w:cs="Times New Roman"/>
          <w:sz w:val="24"/>
          <w:szCs w:val="24"/>
        </w:rPr>
        <w:t>;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3) расходы по проезду, возмещаются им в соответствии с подпунктом 3 пункта 1 настоящего постановления.</w:t>
      </w:r>
    </w:p>
    <w:p w:rsidR="00CF1B8A" w:rsidRPr="00906C7E" w:rsidRDefault="00CF1B8A" w:rsidP="00906C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Работникам дополнительно возмещаются: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а) расходы на оформление заграничного паспорта, визы и других выездных документов;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б) обязательные консульские и аэродромные сборы;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в) сборы за право въезда или транзита автомобильного транспорта;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г) расходы на оформление обязательной медицинской страховки;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д) иные обязательные платежи и сборы.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 xml:space="preserve">2.1. Установить, что работникам, замещающим должности в органах местного самоуправления, не отнесенные к должностям муниципальной службы </w:t>
      </w:r>
      <w:r w:rsidRPr="00906C7E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Александровского сельсовета</w:t>
      </w:r>
      <w:r w:rsidRPr="00906C7E">
        <w:rPr>
          <w:rFonts w:ascii="Times New Roman" w:hAnsi="Times New Roman" w:cs="Times New Roman"/>
          <w:sz w:val="24"/>
          <w:szCs w:val="24"/>
        </w:rPr>
        <w:t xml:space="preserve"> Бессоновского района Пензенской области и работникам, работающим в органах местного самоуправления по профессиям рабочих,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а) 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№ 922 «Об особенностях порядка исчисления средней заработной платы» (с последующими изменениями), выплачивается в двойном размере.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Размер сохраняемой средней заработной платы (среднего заработка) устанавливается письменным решением работодателя одновременно с решением о направлении работников в служебные командировки;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в) расходы по найму жилого помещения возмещаются (кроме тех случаев, когда им предоставляется бесплатное жилое помещение) по фактическим затратам, подтвержденным соответствующими документами, но не более 7210 рублей в сутки.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 xml:space="preserve"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и (или) иного документа </w:t>
      </w:r>
      <w:r w:rsidRPr="00906C7E">
        <w:rPr>
          <w:rFonts w:ascii="Times New Roman" w:hAnsi="Times New Roman" w:cs="Times New Roman"/>
          <w:sz w:val="24"/>
          <w:szCs w:val="24"/>
        </w:rPr>
        <w:lastRenderedPageBreak/>
        <w:t>о фактическом сроке пребывания в месте размещения, содержащего подтверждение принимающей стороны о сроке прибытия в место размещения и убытия из места размещения, оплату стоимости найма жилого помещения, либо в ином порядке, определяемом правовым актом работодателя;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г) расходы по проезду возмещаются в соответствии с подпунктом 3 пункта 1 настоящего постановления;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д) работодатель вправе выплачивать безотчетные суммы в целях возмещения дополнительных расходов, связанных с такими командировками.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2.2. Установить, что работникам муниципальных учреждений,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устанавливаются условия командирования, аналогичные условиям,</w:t>
      </w:r>
      <w:r w:rsidRPr="00906C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06C7E">
        <w:rPr>
          <w:rFonts w:ascii="Times New Roman" w:hAnsi="Times New Roman" w:cs="Times New Roman"/>
          <w:sz w:val="24"/>
          <w:szCs w:val="24"/>
        </w:rPr>
        <w:t xml:space="preserve">предусмотренным пунктом 2.1 настоящего постановления. 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3. По возвращении из служебной командировки работник обязан в течение трех рабочих дней представить авансовый отчет об израсходованных в связи со служебной командировкой суммах и произвести окончательный расчет по выданному ему перед отъездом в командировку денежному авансу на командировочные расходы.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 xml:space="preserve">4. Возмещение расходов, связанных со служебными командировками работников, осуществляется органами местного самоуправления, муниципальными учреждениями </w:t>
      </w:r>
      <w:r w:rsidRPr="00906C7E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Александровского сельсовета Бессоновского района Пензенской области в пределах средств, выделенных из бюджета Александровского сельсовета Бессоновского района Пензенской области, в течение одного календарного месяца с момента</w:t>
      </w:r>
      <w:r w:rsidRPr="00906C7E">
        <w:rPr>
          <w:rFonts w:ascii="Times New Roman" w:hAnsi="Times New Roman" w:cs="Times New Roman"/>
          <w:sz w:val="24"/>
          <w:szCs w:val="24"/>
        </w:rPr>
        <w:t xml:space="preserve"> предоставления авансового отчета работодателю.</w:t>
      </w:r>
    </w:p>
    <w:p w:rsidR="00CF1B8A" w:rsidRPr="00906C7E" w:rsidRDefault="00CF1B8A" w:rsidP="00906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 xml:space="preserve">5. Расходы, размеры которых превышают размеры, установленные настоящим постановлением, а также иные расходы, связанные со служебными командировками (при условии, что они произведены работником с разрешения работодателя), возмещаются органами местного самоуправления, муниципальными учреждениями </w:t>
      </w:r>
      <w:r w:rsidRPr="00906C7E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Александровского сельсовета Бессоновского района Пензенской области, за счет средств, предусмотренных в бюджете Александровского сельсовета Бессоновского</w:t>
      </w:r>
      <w:r w:rsidRPr="00906C7E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CF1B8A" w:rsidRPr="00906C7E" w:rsidRDefault="00CF1B8A" w:rsidP="00906C7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>6. Денежные средства, связанные со служебными командировками, возмещаются работникам путем перечисления на банковские карты работников.</w:t>
      </w:r>
    </w:p>
    <w:p w:rsidR="00CF1B8A" w:rsidRPr="00906C7E" w:rsidRDefault="00CF1B8A" w:rsidP="00906C7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C7E">
        <w:rPr>
          <w:rFonts w:ascii="Times New Roman" w:hAnsi="Times New Roman" w:cs="Times New Roman"/>
          <w:sz w:val="24"/>
          <w:szCs w:val="24"/>
        </w:rPr>
        <w:t xml:space="preserve">7. Постановление администрации </w:t>
      </w:r>
      <w:r w:rsidRPr="00906C7E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Александровского сельсовета</w:t>
      </w:r>
      <w:r w:rsidRPr="00906C7E">
        <w:rPr>
          <w:rFonts w:ascii="Times New Roman" w:hAnsi="Times New Roman" w:cs="Times New Roman"/>
          <w:sz w:val="24"/>
          <w:szCs w:val="24"/>
        </w:rPr>
        <w:t xml:space="preserve"> Бессоновского района Пензенской области </w:t>
      </w:r>
      <w:r w:rsidRPr="00906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0117F2" w:rsidRPr="00906C7E">
        <w:rPr>
          <w:rFonts w:ascii="Times New Roman" w:hAnsi="Times New Roman" w:cs="Times New Roman"/>
          <w:color w:val="000000" w:themeColor="text1"/>
          <w:sz w:val="24"/>
          <w:szCs w:val="24"/>
        </w:rPr>
        <w:t>7 от 28</w:t>
      </w:r>
      <w:r w:rsidRPr="00906C7E">
        <w:rPr>
          <w:rFonts w:ascii="Times New Roman" w:hAnsi="Times New Roman" w:cs="Times New Roman"/>
          <w:color w:val="000000" w:themeColor="text1"/>
          <w:sz w:val="24"/>
          <w:szCs w:val="24"/>
        </w:rPr>
        <w:t>.02.2024 года</w:t>
      </w:r>
      <w:r w:rsidRPr="00906C7E">
        <w:rPr>
          <w:rFonts w:ascii="Times New Roman" w:hAnsi="Times New Roman" w:cs="Times New Roman"/>
          <w:sz w:val="24"/>
          <w:szCs w:val="24"/>
        </w:rPr>
        <w:t xml:space="preserve"> «О Порядке и размерах возмещения расходов, связанных со служебными командировками, муниципальным служащим администрации </w:t>
      </w:r>
      <w:r w:rsidRPr="00906C7E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Александровского сельсовета</w:t>
      </w:r>
      <w:r w:rsidRPr="00906C7E">
        <w:rPr>
          <w:rFonts w:ascii="Times New Roman" w:hAnsi="Times New Roman" w:cs="Times New Roman"/>
          <w:sz w:val="24"/>
          <w:szCs w:val="24"/>
        </w:rPr>
        <w:t xml:space="preserve"> Бессоновского района Пензенской области» признать утратившим силу.</w:t>
      </w:r>
    </w:p>
    <w:p w:rsidR="00CF1B8A" w:rsidRPr="00906C7E" w:rsidRDefault="00CF1B8A" w:rsidP="00906C7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Опубликовать настоящее постановление в информационном бюллетене </w:t>
      </w:r>
      <w:r w:rsidRPr="00906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Александровского </w:t>
      </w:r>
      <w:r w:rsidRPr="00906C7E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</w:t>
      </w:r>
      <w:r w:rsidRPr="00906C7E">
        <w:rPr>
          <w:rFonts w:ascii="Times New Roman" w:hAnsi="Times New Roman" w:cs="Times New Roman"/>
          <w:sz w:val="24"/>
          <w:szCs w:val="24"/>
        </w:rPr>
        <w:t xml:space="preserve"> Бессоновского района Пензенской области</w:t>
      </w:r>
      <w:r w:rsidRPr="00906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«Сельские ведомости» и разместить на официальном сайте администрации Бессоновского района в </w:t>
      </w:r>
      <w:r w:rsidRPr="00906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разделе «</w:t>
      </w:r>
      <w:r w:rsidR="000117F2" w:rsidRPr="00906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Александровский</w:t>
      </w:r>
      <w:r w:rsidRPr="00906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06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сельсовет» в информационно-телекоммуникационной сети «Интернет».</w:t>
      </w:r>
    </w:p>
    <w:p w:rsidR="00CF1B8A" w:rsidRPr="00906C7E" w:rsidRDefault="00CF1B8A" w:rsidP="00906C7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906C7E">
        <w:rPr>
          <w:rFonts w:ascii="Times New Roman" w:hAnsi="Times New Roman" w:cs="Times New Roman"/>
          <w:sz w:val="24"/>
          <w:szCs w:val="24"/>
        </w:rPr>
        <w:t>Настоящее решение вступает в силу на следующий день после его официального опубликования (обнародования)</w:t>
      </w:r>
      <w:r w:rsidRPr="00906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1B8A" w:rsidRPr="00906C7E" w:rsidRDefault="00CF1B8A" w:rsidP="00906C7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Контроль за исполнением настоящего постановления возложить на главу администрации </w:t>
      </w:r>
      <w:r w:rsidRPr="00906C7E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Александровского сельсовета</w:t>
      </w:r>
      <w:r w:rsidRPr="00906C7E">
        <w:rPr>
          <w:rFonts w:ascii="Times New Roman" w:hAnsi="Times New Roman" w:cs="Times New Roman"/>
          <w:sz w:val="24"/>
          <w:szCs w:val="24"/>
        </w:rPr>
        <w:t xml:space="preserve"> Бессоновского района Пензенской области</w:t>
      </w:r>
      <w:r w:rsidRPr="00906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1B8A" w:rsidRPr="00265F9A" w:rsidRDefault="00CF1B8A" w:rsidP="00CF1B8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17F2" w:rsidRDefault="000117F2" w:rsidP="000117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7F2" w:rsidRPr="00906C7E" w:rsidRDefault="00CF1B8A" w:rsidP="000117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6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администрации </w:t>
      </w:r>
    </w:p>
    <w:p w:rsidR="00CF1B8A" w:rsidRPr="00906C7E" w:rsidRDefault="00CF1B8A" w:rsidP="00265F9A">
      <w:pPr>
        <w:tabs>
          <w:tab w:val="left" w:pos="757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C7E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Александровского сельсовета</w:t>
      </w:r>
      <w:r w:rsidR="00265F9A" w:rsidRPr="00906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906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265F9A" w:rsidRPr="00906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И.В.Шеховцова</w:t>
      </w:r>
    </w:p>
    <w:p w:rsidR="00836994" w:rsidRPr="00906C7E" w:rsidRDefault="00836994" w:rsidP="00687F4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sectPr w:rsidR="00836994" w:rsidRPr="00906C7E" w:rsidSect="00C61D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3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4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5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6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9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10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1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13B778ED"/>
    <w:multiLevelType w:val="hybridMultilevel"/>
    <w:tmpl w:val="2B76DB2C"/>
    <w:lvl w:ilvl="0" w:tplc="4D065C88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B036EF6"/>
    <w:multiLevelType w:val="multilevel"/>
    <w:tmpl w:val="45CADA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7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>
    <w:nsid w:val="259E4F7D"/>
    <w:multiLevelType w:val="hybridMultilevel"/>
    <w:tmpl w:val="C8C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81667A"/>
    <w:multiLevelType w:val="singleLevel"/>
    <w:tmpl w:val="510E03A2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0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2D607D5B"/>
    <w:multiLevelType w:val="multilevel"/>
    <w:tmpl w:val="BF9690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>
    <w:nsid w:val="38FA03F5"/>
    <w:multiLevelType w:val="multilevel"/>
    <w:tmpl w:val="024443EC"/>
    <w:lvl w:ilvl="0">
      <w:start w:val="4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2700"/>
        </w:tabs>
        <w:ind w:left="2700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95"/>
        </w:tabs>
        <w:ind w:left="439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26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7">
    <w:nsid w:val="42B145B3"/>
    <w:multiLevelType w:val="hybridMultilevel"/>
    <w:tmpl w:val="AAEA6968"/>
    <w:lvl w:ilvl="0" w:tplc="237E1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1">
    <w:nsid w:val="4DE22694"/>
    <w:multiLevelType w:val="hybridMultilevel"/>
    <w:tmpl w:val="09F8D09A"/>
    <w:lvl w:ilvl="0" w:tplc="F3D25CB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F1C3208"/>
    <w:multiLevelType w:val="hybridMultilevel"/>
    <w:tmpl w:val="9A4CB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19A5118"/>
    <w:multiLevelType w:val="hybridMultilevel"/>
    <w:tmpl w:val="F9143DDC"/>
    <w:lvl w:ilvl="0" w:tplc="1CF436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A86F54"/>
    <w:multiLevelType w:val="hybridMultilevel"/>
    <w:tmpl w:val="DDC43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38">
    <w:nsid w:val="5D986A90"/>
    <w:multiLevelType w:val="hybridMultilevel"/>
    <w:tmpl w:val="D3C0F7EC"/>
    <w:lvl w:ilvl="0" w:tplc="8BF22AF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0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1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2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3">
    <w:nsid w:val="6B486CB8"/>
    <w:multiLevelType w:val="hybridMultilevel"/>
    <w:tmpl w:val="BF7C9080"/>
    <w:lvl w:ilvl="0" w:tplc="7408B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7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8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34"/>
  </w:num>
  <w:num w:numId="2">
    <w:abstractNumId w:val="36"/>
  </w:num>
  <w:num w:numId="3">
    <w:abstractNumId w:val="15"/>
  </w:num>
  <w:num w:numId="4">
    <w:abstractNumId w:val="32"/>
  </w:num>
  <w:num w:numId="5">
    <w:abstractNumId w:val="46"/>
  </w:num>
  <w:num w:numId="6">
    <w:abstractNumId w:val="30"/>
  </w:num>
  <w:num w:numId="7">
    <w:abstractNumId w:val="29"/>
  </w:num>
  <w:num w:numId="8">
    <w:abstractNumId w:val="35"/>
  </w:num>
  <w:num w:numId="9">
    <w:abstractNumId w:val="8"/>
  </w:num>
  <w:num w:numId="10">
    <w:abstractNumId w:val="4"/>
  </w:num>
  <w:num w:numId="11">
    <w:abstractNumId w:val="5"/>
  </w:num>
  <w:num w:numId="12">
    <w:abstractNumId w:val="20"/>
  </w:num>
  <w:num w:numId="13">
    <w:abstractNumId w:val="14"/>
  </w:num>
  <w:num w:numId="14">
    <w:abstractNumId w:val="28"/>
  </w:num>
  <w:num w:numId="15">
    <w:abstractNumId w:val="45"/>
  </w:num>
  <w:num w:numId="16">
    <w:abstractNumId w:val="48"/>
  </w:num>
  <w:num w:numId="17">
    <w:abstractNumId w:val="16"/>
  </w:num>
  <w:num w:numId="18">
    <w:abstractNumId w:val="11"/>
  </w:num>
  <w:num w:numId="19">
    <w:abstractNumId w:val="37"/>
  </w:num>
  <w:num w:numId="20">
    <w:abstractNumId w:val="39"/>
  </w:num>
  <w:num w:numId="21">
    <w:abstractNumId w:val="47"/>
  </w:num>
  <w:num w:numId="22">
    <w:abstractNumId w:val="26"/>
  </w:num>
  <w:num w:numId="23">
    <w:abstractNumId w:val="17"/>
  </w:num>
  <w:num w:numId="24">
    <w:abstractNumId w:val="12"/>
  </w:num>
  <w:num w:numId="25">
    <w:abstractNumId w:val="23"/>
  </w:num>
  <w:num w:numId="26">
    <w:abstractNumId w:val="40"/>
  </w:num>
  <w:num w:numId="27">
    <w:abstractNumId w:val="42"/>
  </w:num>
  <w:num w:numId="28">
    <w:abstractNumId w:val="33"/>
  </w:num>
  <w:num w:numId="29">
    <w:abstractNumId w:val="22"/>
  </w:num>
  <w:num w:numId="30">
    <w:abstractNumId w:val="24"/>
  </w:num>
  <w:num w:numId="31">
    <w:abstractNumId w:val="41"/>
  </w:num>
  <w:num w:numId="32">
    <w:abstractNumId w:val="44"/>
  </w:num>
  <w:num w:numId="33">
    <w:abstractNumId w:val="6"/>
  </w:num>
  <w:num w:numId="34">
    <w:abstractNumId w:val="1"/>
  </w:num>
  <w:num w:numId="35">
    <w:abstractNumId w:val="2"/>
  </w:num>
  <w:num w:numId="36">
    <w:abstractNumId w:val="9"/>
  </w:num>
  <w:num w:numId="37">
    <w:abstractNumId w:val="3"/>
  </w:num>
  <w:num w:numId="38">
    <w:abstractNumId w:val="10"/>
  </w:num>
  <w:num w:numId="39">
    <w:abstractNumId w:val="7"/>
  </w:num>
  <w:num w:numId="40">
    <w:abstractNumId w:val="31"/>
  </w:num>
  <w:num w:numId="41">
    <w:abstractNumId w:val="19"/>
  </w:num>
  <w:num w:numId="42">
    <w:abstractNumId w:val="13"/>
  </w:num>
  <w:num w:numId="43">
    <w:abstractNumId w:val="38"/>
  </w:num>
  <w:num w:numId="44">
    <w:abstractNumId w:val="25"/>
  </w:num>
  <w:num w:numId="45">
    <w:abstractNumId w:val="21"/>
  </w:num>
  <w:num w:numId="46">
    <w:abstractNumId w:val="18"/>
  </w:num>
  <w:num w:numId="47">
    <w:abstractNumId w:val="43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F3BF7"/>
    <w:rsid w:val="0000550F"/>
    <w:rsid w:val="000117F2"/>
    <w:rsid w:val="000366A7"/>
    <w:rsid w:val="000775A6"/>
    <w:rsid w:val="00081CB6"/>
    <w:rsid w:val="000A1234"/>
    <w:rsid w:val="000A42A3"/>
    <w:rsid w:val="000B1651"/>
    <w:rsid w:val="001042BF"/>
    <w:rsid w:val="00116EF6"/>
    <w:rsid w:val="001761AF"/>
    <w:rsid w:val="00196FFB"/>
    <w:rsid w:val="001B7176"/>
    <w:rsid w:val="0024001F"/>
    <w:rsid w:val="00264489"/>
    <w:rsid w:val="00264FDE"/>
    <w:rsid w:val="00265F9A"/>
    <w:rsid w:val="0035598F"/>
    <w:rsid w:val="0037024F"/>
    <w:rsid w:val="003739A7"/>
    <w:rsid w:val="00382A2B"/>
    <w:rsid w:val="0039370C"/>
    <w:rsid w:val="004765DF"/>
    <w:rsid w:val="00481EF2"/>
    <w:rsid w:val="004839DE"/>
    <w:rsid w:val="004B41AE"/>
    <w:rsid w:val="004C56D6"/>
    <w:rsid w:val="00535F60"/>
    <w:rsid w:val="005507C2"/>
    <w:rsid w:val="00552F71"/>
    <w:rsid w:val="0056410E"/>
    <w:rsid w:val="00580C30"/>
    <w:rsid w:val="005A1A52"/>
    <w:rsid w:val="005A3FE3"/>
    <w:rsid w:val="005E2340"/>
    <w:rsid w:val="00630A26"/>
    <w:rsid w:val="00631334"/>
    <w:rsid w:val="00664D14"/>
    <w:rsid w:val="00687F46"/>
    <w:rsid w:val="006A0D89"/>
    <w:rsid w:val="007C255F"/>
    <w:rsid w:val="00836994"/>
    <w:rsid w:val="00863579"/>
    <w:rsid w:val="008A4988"/>
    <w:rsid w:val="008D50F6"/>
    <w:rsid w:val="008F3BF7"/>
    <w:rsid w:val="00906C7E"/>
    <w:rsid w:val="00912C4F"/>
    <w:rsid w:val="00914254"/>
    <w:rsid w:val="00917E5B"/>
    <w:rsid w:val="00944FE4"/>
    <w:rsid w:val="00976D23"/>
    <w:rsid w:val="00986A00"/>
    <w:rsid w:val="009903E4"/>
    <w:rsid w:val="009929E9"/>
    <w:rsid w:val="009C5A9B"/>
    <w:rsid w:val="009D6076"/>
    <w:rsid w:val="00A151A5"/>
    <w:rsid w:val="00A2778F"/>
    <w:rsid w:val="00AA5ED2"/>
    <w:rsid w:val="00AE6265"/>
    <w:rsid w:val="00AF28AE"/>
    <w:rsid w:val="00B40EAD"/>
    <w:rsid w:val="00B77C53"/>
    <w:rsid w:val="00BE1265"/>
    <w:rsid w:val="00BE6D4A"/>
    <w:rsid w:val="00C508F8"/>
    <w:rsid w:val="00C61D20"/>
    <w:rsid w:val="00C756E5"/>
    <w:rsid w:val="00CA6A38"/>
    <w:rsid w:val="00CB1275"/>
    <w:rsid w:val="00CB2D50"/>
    <w:rsid w:val="00CD23F1"/>
    <w:rsid w:val="00CD567C"/>
    <w:rsid w:val="00CE0AC1"/>
    <w:rsid w:val="00CF1B8A"/>
    <w:rsid w:val="00D04947"/>
    <w:rsid w:val="00D57F50"/>
    <w:rsid w:val="00D75F72"/>
    <w:rsid w:val="00D77344"/>
    <w:rsid w:val="00D96E45"/>
    <w:rsid w:val="00DE753A"/>
    <w:rsid w:val="00E46EF0"/>
    <w:rsid w:val="00E52531"/>
    <w:rsid w:val="00E942CC"/>
    <w:rsid w:val="00ED479B"/>
    <w:rsid w:val="00F26696"/>
    <w:rsid w:val="00F40079"/>
    <w:rsid w:val="00F52B7B"/>
    <w:rsid w:val="00F52C44"/>
    <w:rsid w:val="00F55B7E"/>
    <w:rsid w:val="00F640AE"/>
    <w:rsid w:val="00F72D3A"/>
    <w:rsid w:val="00F8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1">
    <w:name w:val="heading 1"/>
    <w:aliases w:val="iiaay no?aieoa"/>
    <w:basedOn w:val="a"/>
    <w:next w:val="a"/>
    <w:link w:val="10"/>
    <w:qFormat/>
    <w:rsid w:val="00C756E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75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756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61D20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uiPriority w:val="99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aliases w:val="Знак,Знак1 Знак,Основной текст1"/>
    <w:basedOn w:val="a"/>
    <w:link w:val="ad"/>
    <w:rsid w:val="00E46EF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d">
    <w:name w:val="Основной текст Знак"/>
    <w:aliases w:val="Знак Знак,Знак1 Знак Знак,Основной текст1 Знак"/>
    <w:basedOn w:val="a0"/>
    <w:link w:val="ac"/>
    <w:rsid w:val="00E46EF0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aliases w:val="iiaay no?aieoa Знак"/>
    <w:basedOn w:val="a0"/>
    <w:link w:val="1"/>
    <w:rsid w:val="00C756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75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56E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Normal">
    <w:name w:val="ConsNormal"/>
    <w:rsid w:val="00C756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e">
    <w:name w:val="List Paragraph"/>
    <w:basedOn w:val="a"/>
    <w:qFormat/>
    <w:rsid w:val="00C756E5"/>
    <w:pPr>
      <w:ind w:left="720"/>
      <w:contextualSpacing/>
    </w:pPr>
    <w:rPr>
      <w:rFonts w:ascii="Calibri" w:eastAsia="Calibri" w:hAnsi="Calibri" w:cs="Times New Roman"/>
    </w:rPr>
  </w:style>
  <w:style w:type="character" w:styleId="af">
    <w:name w:val="Strong"/>
    <w:basedOn w:val="a0"/>
    <w:uiPriority w:val="22"/>
    <w:qFormat/>
    <w:rsid w:val="00C756E5"/>
    <w:rPr>
      <w:b/>
      <w:bCs/>
    </w:rPr>
  </w:style>
  <w:style w:type="paragraph" w:styleId="af0">
    <w:name w:val="footnote text"/>
    <w:basedOn w:val="a"/>
    <w:link w:val="af1"/>
    <w:rsid w:val="00C756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C75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C756E5"/>
    <w:rPr>
      <w:vertAlign w:val="superscript"/>
    </w:rPr>
  </w:style>
  <w:style w:type="table" w:styleId="af3">
    <w:name w:val="Table Grid"/>
    <w:basedOn w:val="a1"/>
    <w:uiPriority w:val="59"/>
    <w:rsid w:val="00C75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C756E5"/>
  </w:style>
  <w:style w:type="paragraph" w:styleId="HTML">
    <w:name w:val="HTML Preformatted"/>
    <w:basedOn w:val="a"/>
    <w:link w:val="HTML0"/>
    <w:rsid w:val="00C75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756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qFormat/>
    <w:rsid w:val="00C756E5"/>
    <w:rPr>
      <w:i/>
      <w:iCs/>
    </w:rPr>
  </w:style>
  <w:style w:type="paragraph" w:styleId="af5">
    <w:name w:val="header"/>
    <w:basedOn w:val="a"/>
    <w:link w:val="af6"/>
    <w:rsid w:val="00C756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C756E5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rsid w:val="00C756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rsid w:val="00C756E5"/>
    <w:rPr>
      <w:rFonts w:ascii="Times New Roman" w:eastAsia="Times New Roman" w:hAnsi="Times New Roman" w:cs="Times New Roman"/>
      <w:sz w:val="24"/>
      <w:szCs w:val="24"/>
    </w:rPr>
  </w:style>
  <w:style w:type="paragraph" w:customStyle="1" w:styleId="xl46">
    <w:name w:val="xl46"/>
    <w:basedOn w:val="a"/>
    <w:rsid w:val="00C756E5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Calibri" w:hAnsi="Bookman Old Style" w:cs="Times New Roman"/>
      <w:b/>
      <w:sz w:val="24"/>
      <w:szCs w:val="20"/>
      <w:lang w:eastAsia="ru-RU"/>
    </w:rPr>
  </w:style>
  <w:style w:type="paragraph" w:customStyle="1" w:styleId="12">
    <w:name w:val="заголовок 1"/>
    <w:basedOn w:val="a"/>
    <w:next w:val="a"/>
    <w:rsid w:val="00C756E5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C756E5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756E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9">
    <w:name w:val="Title"/>
    <w:basedOn w:val="a"/>
    <w:link w:val="afa"/>
    <w:qFormat/>
    <w:rsid w:val="00C756E5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C756E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FooterChar">
    <w:name w:val="Footer Char"/>
    <w:locked/>
    <w:rsid w:val="00C756E5"/>
    <w:rPr>
      <w:rFonts w:ascii="Times New Roman" w:hAnsi="Times New Roman" w:cs="Times New Roman"/>
      <w:sz w:val="24"/>
      <w:szCs w:val="24"/>
      <w:lang w:eastAsia="ru-RU"/>
    </w:rPr>
  </w:style>
  <w:style w:type="character" w:styleId="afb">
    <w:name w:val="page number"/>
    <w:rsid w:val="00C756E5"/>
    <w:rPr>
      <w:rFonts w:cs="Times New Roman"/>
    </w:rPr>
  </w:style>
  <w:style w:type="character" w:customStyle="1" w:styleId="HeaderChar">
    <w:name w:val="Header Char"/>
    <w:locked/>
    <w:rsid w:val="00C756E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C756E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c">
    <w:name w:val="Body Text Indent"/>
    <w:basedOn w:val="a"/>
    <w:link w:val="afd"/>
    <w:rsid w:val="00C756E5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rsid w:val="00C756E5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4">
    <w:name w:val="Обычный1"/>
    <w:rsid w:val="00C756E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14"/>
    <w:rsid w:val="00C756E5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C75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e">
    <w:name w:val="Plain Text"/>
    <w:basedOn w:val="a"/>
    <w:link w:val="aff"/>
    <w:rsid w:val="00C756E5"/>
    <w:pPr>
      <w:spacing w:after="0" w:line="240" w:lineRule="auto"/>
    </w:pPr>
    <w:rPr>
      <w:rFonts w:ascii="Courier New" w:eastAsia="Calibri" w:hAnsi="Courier New" w:cs="Times New Roman"/>
      <w:sz w:val="20"/>
      <w:szCs w:val="24"/>
      <w:lang w:eastAsia="ru-RU"/>
    </w:rPr>
  </w:style>
  <w:style w:type="character" w:customStyle="1" w:styleId="aff">
    <w:name w:val="Текст Знак"/>
    <w:basedOn w:val="a0"/>
    <w:link w:val="afe"/>
    <w:rsid w:val="00C756E5"/>
    <w:rPr>
      <w:rFonts w:ascii="Courier New" w:eastAsia="Calibri" w:hAnsi="Courier New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semiHidden/>
    <w:rsid w:val="00C756E5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756E5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C756E5"/>
    <w:pPr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oaenoniinee">
    <w:name w:val="oaeno niinee"/>
    <w:basedOn w:val="a"/>
    <w:rsid w:val="00C756E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34">
    <w:name w:val="Основной текст с отступом 34"/>
    <w:basedOn w:val="a"/>
    <w:rsid w:val="00C756E5"/>
    <w:pPr>
      <w:spacing w:after="0" w:line="360" w:lineRule="auto"/>
      <w:ind w:left="1114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15">
    <w:name w:val="Основной шрифт абзаца1"/>
    <w:rsid w:val="00C756E5"/>
  </w:style>
  <w:style w:type="paragraph" w:styleId="23">
    <w:name w:val="Body Text 2"/>
    <w:basedOn w:val="a"/>
    <w:link w:val="24"/>
    <w:rsid w:val="00C756E5"/>
    <w:pPr>
      <w:widowControl w:val="0"/>
      <w:suppressAutoHyphens/>
      <w:spacing w:after="120" w:line="48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24">
    <w:name w:val="Основной текст 2 Знак"/>
    <w:basedOn w:val="a0"/>
    <w:link w:val="23"/>
    <w:rsid w:val="00C756E5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6">
    <w:name w:val="Без интервала1"/>
    <w:rsid w:val="00C756E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7">
    <w:name w:val="Текст1"/>
    <w:basedOn w:val="a"/>
    <w:rsid w:val="00C756E5"/>
    <w:pPr>
      <w:spacing w:after="0" w:line="240" w:lineRule="auto"/>
    </w:pPr>
    <w:rPr>
      <w:rFonts w:ascii="Courier New" w:eastAsia="Calibri" w:hAnsi="Courier New" w:cs="Times New Roman"/>
      <w:sz w:val="28"/>
      <w:szCs w:val="20"/>
      <w:lang w:eastAsia="ar-SA"/>
    </w:rPr>
  </w:style>
  <w:style w:type="paragraph" w:customStyle="1" w:styleId="18">
    <w:name w:val="Название1"/>
    <w:rsid w:val="00C756E5"/>
    <w:pPr>
      <w:spacing w:after="0" w:line="240" w:lineRule="auto"/>
      <w:jc w:val="center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25">
    <w:name w:val="Обычный2"/>
    <w:rsid w:val="00C756E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6">
    <w:name w:val="Название2"/>
    <w:basedOn w:val="25"/>
    <w:rsid w:val="00C756E5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C756E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5"/>
    <w:rsid w:val="00C756E5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C756E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20">
    <w:name w:val="Заголовок 22"/>
    <w:basedOn w:val="33"/>
    <w:next w:val="33"/>
    <w:rsid w:val="00C756E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9">
    <w:name w:val="Знак1"/>
    <w:basedOn w:val="a"/>
    <w:rsid w:val="00C756E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f0">
    <w:name w:val="Нормальный (таблица)"/>
    <w:basedOn w:val="a"/>
    <w:next w:val="a"/>
    <w:rsid w:val="00C756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7">
    <w:name w:val="Основной текст (2) + Полужирный"/>
    <w:rsid w:val="00C756E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C756E5"/>
    <w:rPr>
      <w:rFonts w:cs="Times New Roman"/>
    </w:rPr>
  </w:style>
  <w:style w:type="character" w:customStyle="1" w:styleId="apple-converted-space">
    <w:name w:val="apple-converted-space"/>
    <w:rsid w:val="00C756E5"/>
    <w:rPr>
      <w:rFonts w:cs="Times New Roman"/>
    </w:rPr>
  </w:style>
  <w:style w:type="paragraph" w:customStyle="1" w:styleId="Style4">
    <w:name w:val="Style4"/>
    <w:basedOn w:val="a"/>
    <w:rsid w:val="00C756E5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C756E5"/>
    <w:rPr>
      <w:rFonts w:ascii="Times New Roman" w:hAnsi="Times New Roman" w:cs="Times New Roman"/>
      <w:sz w:val="26"/>
      <w:szCs w:val="26"/>
    </w:rPr>
  </w:style>
  <w:style w:type="character" w:customStyle="1" w:styleId="aff1">
    <w:name w:val="Гипертекстовая ссылка"/>
    <w:rsid w:val="00C756E5"/>
    <w:rPr>
      <w:color w:val="008000"/>
    </w:rPr>
  </w:style>
  <w:style w:type="character" w:customStyle="1" w:styleId="aff2">
    <w:name w:val="Цветовое выделение"/>
    <w:rsid w:val="00C756E5"/>
    <w:rPr>
      <w:b/>
      <w:color w:val="26282F"/>
    </w:rPr>
  </w:style>
  <w:style w:type="paragraph" w:customStyle="1" w:styleId="aff3">
    <w:name w:val="Таблицы (моноширинный)"/>
    <w:basedOn w:val="a"/>
    <w:next w:val="a"/>
    <w:rsid w:val="00C75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aff4">
    <w:name w:val="Цветовое выделение для Текст"/>
    <w:rsid w:val="00C756E5"/>
    <w:rPr>
      <w:rFonts w:ascii="Times New Roman CYR" w:hAnsi="Times New Roman CYR"/>
    </w:rPr>
  </w:style>
  <w:style w:type="character" w:styleId="aff5">
    <w:name w:val="Hyperlink"/>
    <w:rsid w:val="00C756E5"/>
    <w:rPr>
      <w:rFonts w:cs="Times New Roman"/>
      <w:color w:val="0000FF"/>
      <w:u w:val="single"/>
    </w:rPr>
  </w:style>
  <w:style w:type="paragraph" w:styleId="aff6">
    <w:name w:val="Subtitle"/>
    <w:basedOn w:val="a"/>
    <w:link w:val="aff7"/>
    <w:qFormat/>
    <w:rsid w:val="00C756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7">
    <w:name w:val="Подзаголовок Знак"/>
    <w:basedOn w:val="a0"/>
    <w:link w:val="aff6"/>
    <w:rsid w:val="00C756E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5">
    <w:name w:val="Body Text 3"/>
    <w:basedOn w:val="a"/>
    <w:link w:val="36"/>
    <w:rsid w:val="00C756E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</w:rPr>
  </w:style>
  <w:style w:type="character" w:customStyle="1" w:styleId="36">
    <w:name w:val="Основной текст 3 Знак"/>
    <w:basedOn w:val="a0"/>
    <w:link w:val="35"/>
    <w:rsid w:val="00C756E5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</w:rPr>
  </w:style>
  <w:style w:type="paragraph" w:customStyle="1" w:styleId="ConsPlusNonformat">
    <w:name w:val="ConsPlusNonformat"/>
    <w:uiPriority w:val="99"/>
    <w:rsid w:val="00C75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">
    <w:name w:val="val"/>
    <w:basedOn w:val="a0"/>
    <w:rsid w:val="00C756E5"/>
  </w:style>
  <w:style w:type="paragraph" w:customStyle="1" w:styleId="aff8">
    <w:name w:val="Стиль"/>
    <w:rsid w:val="00C75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40">
    <w:name w:val="Стиль 14 пт"/>
    <w:rsid w:val="00C756E5"/>
    <w:rPr>
      <w:rFonts w:ascii="Times New Roman" w:hAnsi="Times New Roman" w:cs="Times New Roman" w:hint="default"/>
      <w:sz w:val="28"/>
    </w:rPr>
  </w:style>
  <w:style w:type="paragraph" w:customStyle="1" w:styleId="1a">
    <w:name w:val="Нижний колонтитул1"/>
    <w:basedOn w:val="a"/>
    <w:rsid w:val="0098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61D20"/>
    <w:rPr>
      <w:rFonts w:ascii="Calibri" w:eastAsia="Times New Roman" w:hAnsi="Calibri" w:cs="Times New Roman"/>
      <w:b/>
      <w:bCs/>
      <w:kern w:val="1"/>
    </w:rPr>
  </w:style>
  <w:style w:type="paragraph" w:customStyle="1" w:styleId="a20">
    <w:name w:val="a2"/>
    <w:basedOn w:val="a"/>
    <w:rsid w:val="00C6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36994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2E4AB1ED-87EE-4622-8A90-47C066E96CD3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2018</cp:lastModifiedBy>
  <cp:revision>4</cp:revision>
  <cp:lastPrinted>2024-03-25T05:37:00Z</cp:lastPrinted>
  <dcterms:created xsi:type="dcterms:W3CDTF">2024-03-26T08:34:00Z</dcterms:created>
  <dcterms:modified xsi:type="dcterms:W3CDTF">2024-03-26T08:35:00Z</dcterms:modified>
</cp:coreProperties>
</file>